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0" w:rsidRPr="00861D21" w:rsidRDefault="000D36E0">
      <w:pPr>
        <w:rPr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0.15pt;margin-top:12.4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DE216F" w:rsidRDefault="00AE41E2" w:rsidP="00AE41E2">
                  <w:pPr>
                    <w:jc w:val="center"/>
                    <w:rPr>
                      <w:rFonts w:ascii="Arial Narrow" w:hAnsi="Arial Narrow"/>
                      <w:color w:val="7030A0"/>
                      <w:sz w:val="52"/>
                      <w:szCs w:val="52"/>
                    </w:rPr>
                  </w:pPr>
                  <w:r w:rsidRPr="00DE216F">
                    <w:rPr>
                      <w:rFonts w:ascii="Arial Narrow" w:hAnsi="Arial Narrow"/>
                      <w:color w:val="7030A0"/>
                      <w:sz w:val="52"/>
                      <w:szCs w:val="52"/>
                    </w:rPr>
                    <w:t xml:space="preserve">IDEAS </w:t>
                  </w:r>
                </w:p>
                <w:p w:rsidR="00AE41E2" w:rsidRPr="00DE216F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</w:rPr>
                  </w:pPr>
                  <w:r w:rsidRPr="00DE216F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</w:rPr>
                    <w:t>PARA UN</w:t>
                  </w:r>
                  <w:r w:rsidR="00F30CE0" w:rsidRPr="00DE216F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</w:rPr>
                    <w:t>H</w:t>
                  </w:r>
                  <w:r w:rsidRPr="00DE216F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</w:rPr>
                    <w:t>A HOMILÍA CON N</w:t>
                  </w:r>
                  <w:r w:rsidR="00F30CE0" w:rsidRPr="00DE216F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</w:rPr>
                    <w:t>EN</w:t>
                  </w:r>
                  <w:r w:rsidRPr="00DE216F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</w:rPr>
                    <w:t>OS</w:t>
                  </w:r>
                </w:p>
                <w:p w:rsidR="00AE41E2" w:rsidRPr="00437F1E" w:rsidRDefault="00437F1E" w:rsidP="008C7577">
                  <w:pPr>
                    <w:spacing w:after="240"/>
                    <w:jc w:val="center"/>
                    <w:rPr>
                      <w:color w:val="7030A0"/>
                    </w:rPr>
                  </w:pPr>
                  <w:r w:rsidRPr="00DE216F">
                    <w:rPr>
                      <w:rFonts w:ascii="Arial Narrow" w:hAnsi="Arial Narrow"/>
                      <w:color w:val="7030A0"/>
                      <w:sz w:val="52"/>
                      <w:szCs w:val="52"/>
                    </w:rPr>
                    <w:t>18</w:t>
                  </w:r>
                  <w:r w:rsidR="00AA5819" w:rsidRPr="00DE216F">
                    <w:rPr>
                      <w:rFonts w:ascii="Arial Narrow" w:hAnsi="Arial Narrow"/>
                      <w:color w:val="7030A0"/>
                      <w:sz w:val="52"/>
                      <w:szCs w:val="52"/>
                    </w:rPr>
                    <w:t xml:space="preserve"> </w:t>
                  </w:r>
                  <w:r w:rsidR="00BD6ADB" w:rsidRPr="00DE216F">
                    <w:rPr>
                      <w:rFonts w:ascii="Arial Narrow" w:hAnsi="Arial Narrow"/>
                      <w:color w:val="7030A0"/>
                      <w:sz w:val="52"/>
                      <w:szCs w:val="52"/>
                    </w:rPr>
                    <w:t>FEBRE</w:t>
                  </w:r>
                  <w:r w:rsidR="00F30CE0" w:rsidRPr="00DE216F">
                    <w:rPr>
                      <w:rFonts w:ascii="Arial Narrow" w:hAnsi="Arial Narrow"/>
                      <w:color w:val="7030A0"/>
                      <w:sz w:val="52"/>
                      <w:szCs w:val="52"/>
                    </w:rPr>
                    <w:t>I</w:t>
                  </w:r>
                  <w:r w:rsidR="00BD6ADB" w:rsidRPr="00DE216F">
                    <w:rPr>
                      <w:rFonts w:ascii="Arial Narrow" w:hAnsi="Arial Narrow"/>
                      <w:color w:val="7030A0"/>
                      <w:sz w:val="52"/>
                      <w:szCs w:val="52"/>
                    </w:rPr>
                    <w:t>RO</w:t>
                  </w:r>
                  <w:r w:rsidR="00AA5819" w:rsidRPr="00437F1E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 xml:space="preserve"> 2024</w:t>
                  </w:r>
                </w:p>
              </w:txbxContent>
            </v:textbox>
          </v:shape>
        </w:pict>
      </w: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AE41E2" w:rsidRPr="00861D21" w:rsidRDefault="00AE41E2">
      <w:pPr>
        <w:rPr>
          <w:sz w:val="32"/>
          <w:szCs w:val="32"/>
          <w:lang w:val="es-ES"/>
        </w:rPr>
      </w:pPr>
    </w:p>
    <w:p w:rsidR="00F30CE0" w:rsidRPr="00DE216F" w:rsidRDefault="00F30CE0" w:rsidP="00F30CE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right="-45"/>
        <w:jc w:val="center"/>
        <w:rPr>
          <w:rFonts w:asciiTheme="majorHAnsi" w:hAnsiTheme="majorHAnsi" w:cstheme="minorHAnsi"/>
          <w:b/>
          <w:color w:val="7030A0"/>
          <w:sz w:val="48"/>
          <w:szCs w:val="48"/>
        </w:rPr>
      </w:pPr>
      <w:r w:rsidRPr="00DE216F">
        <w:rPr>
          <w:rFonts w:asciiTheme="majorHAnsi" w:hAnsiTheme="majorHAnsi" w:cstheme="minorHAnsi"/>
          <w:b/>
          <w:color w:val="7030A0"/>
          <w:sz w:val="48"/>
          <w:szCs w:val="48"/>
        </w:rPr>
        <w:t xml:space="preserve">O Mestre Xesús ensíname </w:t>
      </w:r>
    </w:p>
    <w:p w:rsidR="00F30CE0" w:rsidRPr="00DE216F" w:rsidRDefault="00F30CE0" w:rsidP="00F30CE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right="-45"/>
        <w:jc w:val="center"/>
        <w:rPr>
          <w:rFonts w:asciiTheme="majorHAnsi" w:hAnsiTheme="majorHAnsi" w:cstheme="minorHAnsi"/>
          <w:b/>
          <w:color w:val="7030A0"/>
          <w:sz w:val="48"/>
          <w:szCs w:val="48"/>
        </w:rPr>
      </w:pPr>
      <w:r w:rsidRPr="00DE216F">
        <w:rPr>
          <w:rFonts w:asciiTheme="majorHAnsi" w:hAnsiTheme="majorHAnsi" w:cstheme="minorHAnsi"/>
          <w:b/>
          <w:color w:val="7030A0"/>
          <w:sz w:val="48"/>
          <w:szCs w:val="48"/>
        </w:rPr>
        <w:t>o oficio de mensaxeiro</w:t>
      </w:r>
    </w:p>
    <w:p w:rsidR="00F30CE0" w:rsidRPr="00DE216F" w:rsidRDefault="00F30CE0" w:rsidP="00F30CE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right="-45"/>
        <w:jc w:val="center"/>
        <w:rPr>
          <w:rFonts w:asciiTheme="majorHAnsi" w:hAnsiTheme="majorHAnsi" w:cstheme="minorHAnsi"/>
          <w:b/>
          <w:color w:val="7030A0"/>
          <w:sz w:val="32"/>
          <w:szCs w:val="32"/>
        </w:rPr>
      </w:pPr>
    </w:p>
    <w:p w:rsidR="00F30CE0" w:rsidRPr="00DE216F" w:rsidRDefault="00F30CE0" w:rsidP="00F30CE0">
      <w:pPr>
        <w:pStyle w:val="Textodebloque"/>
        <w:numPr>
          <w:ilvl w:val="0"/>
          <w:numId w:val="3"/>
        </w:numPr>
        <w:tabs>
          <w:tab w:val="left" w:pos="284"/>
        </w:tabs>
        <w:ind w:left="709" w:hanging="709"/>
        <w:rPr>
          <w:rFonts w:asciiTheme="majorHAnsi" w:hAnsiTheme="majorHAnsi" w:cstheme="minorHAnsi"/>
          <w:b/>
          <w:noProof/>
          <w:color w:val="7030A0"/>
          <w:sz w:val="32"/>
          <w:szCs w:val="32"/>
          <w:lang w:val="gl-ES"/>
        </w:rPr>
      </w:pPr>
      <w:r w:rsidRPr="00DE216F">
        <w:rPr>
          <w:rFonts w:asciiTheme="majorHAnsi" w:hAnsiTheme="majorHAnsi" w:cstheme="minorHAnsi"/>
          <w:b/>
          <w:noProof/>
          <w:color w:val="7030A0"/>
          <w:sz w:val="32"/>
          <w:szCs w:val="32"/>
          <w:lang w:val="gl-ES"/>
        </w:rPr>
        <w:t>VER: Os oficios</w:t>
      </w:r>
    </w:p>
    <w:p w:rsidR="00F30CE0" w:rsidRPr="00DE216F" w:rsidRDefault="00F30CE0" w:rsidP="00F30CE0">
      <w:pPr>
        <w:pStyle w:val="Textodebloque"/>
        <w:tabs>
          <w:tab w:val="left" w:pos="284"/>
        </w:tabs>
        <w:ind w:left="709" w:firstLine="0"/>
        <w:rPr>
          <w:rFonts w:asciiTheme="majorHAnsi" w:hAnsiTheme="majorHAnsi" w:cstheme="minorHAnsi"/>
          <w:b/>
          <w:noProof/>
          <w:color w:val="7030A0"/>
          <w:sz w:val="32"/>
          <w:szCs w:val="32"/>
          <w:lang w:val="gl-ES"/>
        </w:rPr>
      </w:pPr>
    </w:p>
    <w:p w:rsidR="00F30CE0" w:rsidRPr="00DE216F" w:rsidRDefault="00F30CE0" w:rsidP="00F30CE0">
      <w:pPr>
        <w:autoSpaceDE w:val="0"/>
        <w:autoSpaceDN w:val="0"/>
        <w:adjustRightInd w:val="0"/>
        <w:spacing w:line="240" w:lineRule="atLeast"/>
        <w:ind w:left="284" w:hanging="142"/>
        <w:jc w:val="both"/>
        <w:rPr>
          <w:rFonts w:asciiTheme="minorHAnsi" w:hAnsiTheme="minorHAnsi" w:cstheme="minorHAnsi"/>
          <w:color w:val="7030A0"/>
          <w:sz w:val="32"/>
          <w:szCs w:val="32"/>
        </w:rPr>
      </w:pPr>
      <w:r w:rsidRPr="00DE216F">
        <w:rPr>
          <w:rFonts w:asciiTheme="minorHAnsi" w:hAnsiTheme="minorHAnsi" w:cstheme="minorHAnsi"/>
          <w:color w:val="7030A0"/>
          <w:sz w:val="32"/>
          <w:szCs w:val="32"/>
        </w:rPr>
        <w:t xml:space="preserve">-  </w:t>
      </w:r>
      <w:r w:rsidRPr="00DE216F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Iniciamos o tempo de Coresma: </w:t>
      </w:r>
      <w:r w:rsidRPr="00DE216F">
        <w:rPr>
          <w:rFonts w:asciiTheme="minorHAnsi" w:hAnsiTheme="minorHAnsi" w:cstheme="minorHAnsi"/>
          <w:color w:val="7030A0"/>
          <w:sz w:val="32"/>
          <w:szCs w:val="32"/>
        </w:rPr>
        <w:t xml:space="preserve">40 días camiñando cara á Pascua que celebraremos en Semana Santa que é o principal que celebra. Da man de Fano achegarémonos a Xesús o Bo Mestre, o fillo do carpinteiro que nos ensina a VIVIR. Cada semana é un percorrido por diferentes oficios que exerceu Xesús. Así que seguiremos unha dinámica de “oficios”. Que é un oficio? É un traballo, unha profesión, que ten unha parte manual. Así que non se trata só de aprender senón tamén de practicar. Temos un mestre e nós somos os aprendices que imos coñecendo o oficio e aprendendo a exercelo. </w:t>
      </w:r>
    </w:p>
    <w:p w:rsidR="00F30CE0" w:rsidRPr="00DE216F" w:rsidRDefault="00F30CE0" w:rsidP="00F30CE0">
      <w:pPr>
        <w:autoSpaceDE w:val="0"/>
        <w:autoSpaceDN w:val="0"/>
        <w:adjustRightInd w:val="0"/>
        <w:spacing w:line="240" w:lineRule="atLeast"/>
        <w:ind w:left="284" w:hanging="142"/>
        <w:jc w:val="both"/>
        <w:rPr>
          <w:rFonts w:asciiTheme="minorHAnsi" w:hAnsiTheme="minorHAnsi" w:cstheme="minorHAnsi"/>
          <w:color w:val="7030A0"/>
          <w:sz w:val="32"/>
          <w:szCs w:val="32"/>
        </w:rPr>
      </w:pPr>
    </w:p>
    <w:p w:rsidR="00F30CE0" w:rsidRPr="00DE216F" w:rsidRDefault="00F30CE0" w:rsidP="00F30CE0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Theme="minorHAnsi" w:hAnsiTheme="minorHAnsi" w:cstheme="minorHAnsi"/>
          <w:b/>
          <w:i/>
          <w:color w:val="7030A0"/>
          <w:sz w:val="32"/>
          <w:szCs w:val="32"/>
        </w:rPr>
      </w:pPr>
      <w:r w:rsidRPr="00DE216F">
        <w:rPr>
          <w:rFonts w:asciiTheme="minorHAnsi" w:hAnsiTheme="minorHAnsi" w:cstheme="minorHAnsi"/>
          <w:b/>
          <w:i/>
          <w:color w:val="7030A0"/>
          <w:sz w:val="32"/>
          <w:szCs w:val="32"/>
        </w:rPr>
        <w:t xml:space="preserve">Que sabes da coresma? </w:t>
      </w:r>
    </w:p>
    <w:p w:rsidR="00F30CE0" w:rsidRPr="00DE216F" w:rsidRDefault="00F30CE0" w:rsidP="00F30CE0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</w:pPr>
      <w:r w:rsidRPr="00DE216F">
        <w:rPr>
          <w:rFonts w:asciiTheme="minorHAnsi" w:hAnsiTheme="minorHAnsi" w:cstheme="minorHAnsi"/>
          <w:b/>
          <w:i/>
          <w:color w:val="7030A0"/>
          <w:sz w:val="32"/>
          <w:szCs w:val="32"/>
        </w:rPr>
        <w:t>Que oficios che gustan máis?</w:t>
      </w:r>
      <w:r w:rsidRPr="00DE216F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 xml:space="preserve">  </w:t>
      </w:r>
    </w:p>
    <w:p w:rsidR="00F30CE0" w:rsidRPr="00DE216F" w:rsidRDefault="00F30CE0" w:rsidP="00F30CE0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Theme="minorHAnsi" w:hAnsiTheme="minorHAnsi" w:cstheme="minorHAnsi"/>
          <w:bCs/>
          <w:sz w:val="32"/>
          <w:szCs w:val="32"/>
        </w:rPr>
      </w:pPr>
    </w:p>
    <w:p w:rsidR="00F30CE0" w:rsidRPr="00DE216F" w:rsidRDefault="00F30CE0" w:rsidP="00F30C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/>
          <w:b/>
          <w:color w:val="7030A0"/>
          <w:sz w:val="32"/>
          <w:szCs w:val="32"/>
          <w:lang w:val="gl-ES"/>
        </w:rPr>
      </w:pPr>
      <w:r w:rsidRPr="00DE216F">
        <w:rPr>
          <w:rFonts w:asciiTheme="majorHAnsi" w:hAnsiTheme="majorHAnsi"/>
          <w:b/>
          <w:color w:val="7030A0"/>
          <w:sz w:val="32"/>
          <w:szCs w:val="32"/>
          <w:lang w:val="gl-ES"/>
        </w:rPr>
        <w:t>XULGAR: Xesús ensínanos o oficio de mensaxeiro</w:t>
      </w:r>
    </w:p>
    <w:p w:rsidR="00F30CE0" w:rsidRPr="00DE216F" w:rsidRDefault="00F30CE0" w:rsidP="00F30CE0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Theme="majorHAnsi" w:hAnsiTheme="majorHAnsi"/>
          <w:b/>
          <w:color w:val="7030A0"/>
          <w:sz w:val="32"/>
          <w:szCs w:val="32"/>
        </w:rPr>
      </w:pPr>
    </w:p>
    <w:p w:rsidR="00F30CE0" w:rsidRPr="00DE216F" w:rsidRDefault="00F30CE0" w:rsidP="00F30CE0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/>
          <w:bCs/>
          <w:color w:val="7030A0"/>
          <w:sz w:val="32"/>
          <w:szCs w:val="32"/>
          <w:lang w:val="gl-ES"/>
        </w:rPr>
      </w:pPr>
      <w:r w:rsidRPr="00DE216F">
        <w:rPr>
          <w:rFonts w:ascii="Calibri" w:hAnsi="Calibri"/>
          <w:bCs/>
          <w:color w:val="7030A0"/>
          <w:sz w:val="32"/>
          <w:szCs w:val="32"/>
          <w:lang w:val="gl-ES"/>
        </w:rPr>
        <w:t xml:space="preserve">- No 1º domingo de Coresma, lendo o evanxeo descubrimos que Xesús dinos que fixo a súa preparación no deserto durante 40 días. Alí deixouse tentar polo mal antes de predicar. Pero El lendo o Evanxeo descobre a forma de VIVIR e dínolo: </w:t>
      </w:r>
      <w:r w:rsidRPr="00DE216F">
        <w:rPr>
          <w:rFonts w:ascii="Calibri" w:hAnsi="Calibri"/>
          <w:b/>
          <w:bCs/>
          <w:color w:val="7030A0"/>
          <w:sz w:val="32"/>
          <w:szCs w:val="32"/>
          <w:lang w:val="gl-ES"/>
        </w:rPr>
        <w:t>“convertédevos e crede no Evanxeo”.</w:t>
      </w:r>
    </w:p>
    <w:p w:rsidR="00F30CE0" w:rsidRPr="00DE216F" w:rsidRDefault="00F30CE0" w:rsidP="00F30CE0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Theme="minorHAnsi" w:hAnsiTheme="minorHAnsi" w:cstheme="minorHAnsi"/>
          <w:color w:val="7030A0"/>
          <w:sz w:val="32"/>
          <w:szCs w:val="32"/>
          <w:lang w:val="gl-ES"/>
        </w:rPr>
      </w:pPr>
      <w:r w:rsidRPr="00DE216F">
        <w:rPr>
          <w:rFonts w:asciiTheme="minorHAnsi" w:hAnsiTheme="minorHAnsi" w:cstheme="minorHAnsi"/>
          <w:color w:val="7030A0"/>
          <w:sz w:val="32"/>
          <w:szCs w:val="32"/>
          <w:lang w:val="gl-ES"/>
        </w:rPr>
        <w:t xml:space="preserve"> </w:t>
      </w:r>
    </w:p>
    <w:p w:rsidR="00F30CE0" w:rsidRPr="00DE216F" w:rsidRDefault="00F30CE0" w:rsidP="00F30CE0">
      <w:pPr>
        <w:spacing w:line="240" w:lineRule="atLeast"/>
        <w:ind w:left="142" w:right="567"/>
        <w:rPr>
          <w:rFonts w:ascii="Calibri" w:hAnsi="Calibri" w:cs="Calibri"/>
          <w:bCs/>
          <w:color w:val="7030A0"/>
          <w:sz w:val="32"/>
          <w:szCs w:val="32"/>
        </w:rPr>
      </w:pPr>
      <w:r w:rsidRPr="00DE216F">
        <w:rPr>
          <w:rFonts w:ascii="Calibri" w:hAnsi="Calibri"/>
          <w:b/>
          <w:bCs/>
          <w:color w:val="7030A0"/>
          <w:sz w:val="32"/>
          <w:szCs w:val="32"/>
          <w:u w:val="single"/>
        </w:rPr>
        <w:lastRenderedPageBreak/>
        <w:t>QUE NOS QUERE DICIR XESÚS?</w:t>
      </w:r>
    </w:p>
    <w:p w:rsidR="00F30CE0" w:rsidRPr="00DE216F" w:rsidRDefault="00F30CE0" w:rsidP="00F30CE0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7030A0"/>
          <w:sz w:val="32"/>
          <w:szCs w:val="32"/>
        </w:rPr>
      </w:pPr>
    </w:p>
    <w:p w:rsidR="00F30CE0" w:rsidRPr="00DE216F" w:rsidRDefault="00F30CE0" w:rsidP="00F30CE0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7030A0"/>
          <w:sz w:val="32"/>
          <w:szCs w:val="32"/>
        </w:rPr>
      </w:pPr>
      <w:r w:rsidRPr="00DE216F">
        <w:rPr>
          <w:rFonts w:ascii="Calibri" w:hAnsi="Calibri" w:cs="Calibri"/>
          <w:bCs/>
          <w:color w:val="7030A0"/>
          <w:sz w:val="32"/>
          <w:szCs w:val="32"/>
        </w:rPr>
        <w:t xml:space="preserve">- Na Coresma imos ser </w:t>
      </w:r>
      <w:r w:rsidRPr="00DE216F">
        <w:rPr>
          <w:rFonts w:ascii="Calibri" w:hAnsi="Calibri" w:cs="Calibri"/>
          <w:b/>
          <w:bCs/>
          <w:color w:val="7030A0"/>
          <w:sz w:val="32"/>
          <w:szCs w:val="32"/>
        </w:rPr>
        <w:t>“aprendices”</w:t>
      </w:r>
      <w:r w:rsidRPr="00DE216F">
        <w:rPr>
          <w:rFonts w:ascii="Calibri" w:hAnsi="Calibri" w:cs="Calibri"/>
          <w:bCs/>
          <w:color w:val="7030A0"/>
          <w:sz w:val="32"/>
          <w:szCs w:val="32"/>
        </w:rPr>
        <w:t xml:space="preserve"> do noso “Bo Mestre”. Como home que era, Xesús aprendeu e practicou de Xosé o oficio de carpinteiro. Pero como Deus que era exerceu diversos oficios para ensinarnos como vivir. A Coresma vai ser o noso período como “aprendices” do noso Bo Mestre. </w:t>
      </w:r>
    </w:p>
    <w:p w:rsidR="00F30CE0" w:rsidRPr="00DE216F" w:rsidRDefault="00F30CE0" w:rsidP="00F30CE0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7030A0"/>
          <w:sz w:val="32"/>
          <w:szCs w:val="32"/>
        </w:rPr>
      </w:pPr>
    </w:p>
    <w:p w:rsidR="00F30CE0" w:rsidRPr="00DE216F" w:rsidRDefault="00F30CE0" w:rsidP="00F30CE0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7030A0"/>
          <w:sz w:val="32"/>
          <w:szCs w:val="32"/>
        </w:rPr>
      </w:pPr>
      <w:r w:rsidRPr="00DE216F">
        <w:rPr>
          <w:rFonts w:ascii="Calibri" w:hAnsi="Calibri" w:cs="Calibri"/>
          <w:bCs/>
          <w:color w:val="7030A0"/>
          <w:sz w:val="32"/>
          <w:szCs w:val="32"/>
        </w:rPr>
        <w:t xml:space="preserve">- O </w:t>
      </w:r>
      <w:r w:rsidRPr="00DE216F">
        <w:rPr>
          <w:rFonts w:ascii="Calibri" w:hAnsi="Calibri" w:cs="Calibri"/>
          <w:b/>
          <w:bCs/>
          <w:color w:val="7030A0"/>
          <w:sz w:val="32"/>
          <w:szCs w:val="32"/>
        </w:rPr>
        <w:t>Mércores de Cinza</w:t>
      </w:r>
      <w:r w:rsidRPr="00DE216F">
        <w:rPr>
          <w:rFonts w:ascii="Calibri" w:hAnsi="Calibri" w:cs="Calibri"/>
          <w:bCs/>
          <w:color w:val="7030A0"/>
          <w:sz w:val="32"/>
          <w:szCs w:val="32"/>
        </w:rPr>
        <w:t xml:space="preserve"> aprendemos unhas </w:t>
      </w:r>
      <w:r w:rsidRPr="00DE216F">
        <w:rPr>
          <w:rFonts w:ascii="Calibri" w:hAnsi="Calibri" w:cs="Calibri"/>
          <w:b/>
          <w:bCs/>
          <w:color w:val="7030A0"/>
          <w:sz w:val="32"/>
          <w:szCs w:val="32"/>
        </w:rPr>
        <w:t>indicacións básicas</w:t>
      </w:r>
      <w:r w:rsidRPr="00DE216F">
        <w:rPr>
          <w:rFonts w:ascii="Calibri" w:hAnsi="Calibri" w:cs="Calibri"/>
          <w:bCs/>
          <w:color w:val="7030A0"/>
          <w:sz w:val="32"/>
          <w:szCs w:val="32"/>
        </w:rPr>
        <w:t xml:space="preserve"> para vivir en Coresma: a esmola que non é só dar do que nos sobra, a oración que non debe ser de beizos para fóra senón de corazón, falando con Deus “e o xaxún” que é privarnos do que nos estorba aprender de Deus: tele, redes sociais, comodidade… E os aprendices póñense un </w:t>
      </w:r>
      <w:r w:rsidRPr="00DE216F">
        <w:rPr>
          <w:rFonts w:ascii="Calibri" w:hAnsi="Calibri" w:cs="Calibri"/>
          <w:b/>
          <w:bCs/>
          <w:color w:val="7030A0"/>
          <w:sz w:val="32"/>
          <w:szCs w:val="32"/>
        </w:rPr>
        <w:t>“uniforme de traballo”,</w:t>
      </w:r>
      <w:r w:rsidRPr="00DE216F">
        <w:rPr>
          <w:rFonts w:ascii="Calibri" w:hAnsi="Calibri" w:cs="Calibri"/>
          <w:bCs/>
          <w:color w:val="7030A0"/>
          <w:sz w:val="32"/>
          <w:szCs w:val="32"/>
        </w:rPr>
        <w:t xml:space="preserve"> nós recibimos a cinza na fronte para exercer ben o noso oficio de cristiáns Que vos parece? </w:t>
      </w:r>
    </w:p>
    <w:p w:rsidR="00F30CE0" w:rsidRPr="00DE216F" w:rsidRDefault="00F30CE0" w:rsidP="00F30CE0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7030A0"/>
          <w:sz w:val="32"/>
          <w:szCs w:val="32"/>
        </w:rPr>
      </w:pPr>
    </w:p>
    <w:p w:rsidR="00F30CE0" w:rsidRPr="00DE216F" w:rsidRDefault="00F30CE0" w:rsidP="00F30CE0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7030A0"/>
          <w:sz w:val="32"/>
          <w:szCs w:val="32"/>
        </w:rPr>
      </w:pPr>
      <w:r w:rsidRPr="00DE216F">
        <w:rPr>
          <w:rFonts w:ascii="Calibri" w:hAnsi="Calibri" w:cs="Calibri"/>
          <w:bCs/>
          <w:color w:val="7030A0"/>
          <w:sz w:val="32"/>
          <w:szCs w:val="32"/>
        </w:rPr>
        <w:t xml:space="preserve">- O evanxeo de hoxe o Mensaxeiro explícanos como </w:t>
      </w:r>
      <w:r w:rsidRPr="00DE216F">
        <w:rPr>
          <w:rFonts w:ascii="Calibri" w:hAnsi="Calibri" w:cs="Calibri"/>
          <w:b/>
          <w:bCs/>
          <w:color w:val="7030A0"/>
          <w:sz w:val="32"/>
          <w:szCs w:val="32"/>
        </w:rPr>
        <w:t>facer ben o oficio de Mensaxeiro:</w:t>
      </w:r>
      <w:r w:rsidRPr="00DE216F">
        <w:rPr>
          <w:rFonts w:ascii="Calibri" w:hAnsi="Calibri" w:cs="Calibri"/>
          <w:bCs/>
          <w:color w:val="7030A0"/>
          <w:sz w:val="32"/>
          <w:szCs w:val="32"/>
        </w:rPr>
        <w:t xml:space="preserve"> </w:t>
      </w:r>
      <w:r w:rsidRPr="00DE216F">
        <w:rPr>
          <w:rFonts w:ascii="Calibri" w:hAnsi="Calibri" w:cs="Calibri"/>
          <w:b/>
          <w:bCs/>
          <w:i/>
          <w:color w:val="7030A0"/>
          <w:sz w:val="32"/>
          <w:szCs w:val="32"/>
        </w:rPr>
        <w:t>“convertédevos e crede no evanxeo”.</w:t>
      </w:r>
      <w:r w:rsidRPr="00DE216F">
        <w:rPr>
          <w:rFonts w:ascii="Calibri" w:hAnsi="Calibri" w:cs="Calibri"/>
          <w:bCs/>
          <w:color w:val="7030A0"/>
          <w:sz w:val="32"/>
          <w:szCs w:val="32"/>
        </w:rPr>
        <w:t xml:space="preserve"> Así que hai que converterse, cambiar, vencer a tentación de calarnos por medo ou comodidade, de ter e ter, de usar aos demais… </w:t>
      </w:r>
    </w:p>
    <w:p w:rsidR="00F30CE0" w:rsidRPr="00DE216F" w:rsidRDefault="00F30CE0" w:rsidP="00F30CE0">
      <w:pPr>
        <w:spacing w:line="240" w:lineRule="atLeast"/>
        <w:ind w:left="284" w:right="-51" w:hanging="142"/>
        <w:jc w:val="right"/>
        <w:rPr>
          <w:rFonts w:ascii="Arial" w:hAnsi="Arial" w:cs="Arial"/>
          <w:bCs/>
          <w:i/>
          <w:color w:val="7030A0"/>
          <w:sz w:val="32"/>
          <w:szCs w:val="32"/>
        </w:rPr>
      </w:pPr>
      <w:r w:rsidRPr="00DE216F">
        <w:rPr>
          <w:rFonts w:ascii="Arial" w:hAnsi="Arial" w:cs="Arial"/>
          <w:bCs/>
          <w:i/>
          <w:color w:val="7030A0"/>
          <w:sz w:val="32"/>
          <w:szCs w:val="32"/>
        </w:rPr>
        <w:t xml:space="preserve">Cales son as túas tentacións? </w:t>
      </w:r>
    </w:p>
    <w:p w:rsidR="00F30CE0" w:rsidRPr="00DE216F" w:rsidRDefault="00F30CE0" w:rsidP="00F30CE0">
      <w:pPr>
        <w:spacing w:line="240" w:lineRule="atLeast"/>
        <w:ind w:left="284" w:right="-51" w:hanging="142"/>
        <w:jc w:val="right"/>
        <w:rPr>
          <w:rFonts w:ascii="Arial Narrow" w:hAnsi="Arial Narrow" w:cs="Calibri"/>
          <w:bCs/>
          <w:i/>
          <w:color w:val="7030A0"/>
          <w:sz w:val="32"/>
          <w:szCs w:val="32"/>
        </w:rPr>
      </w:pPr>
      <w:r w:rsidRPr="00DE216F">
        <w:rPr>
          <w:rFonts w:ascii="Arial Narrow" w:hAnsi="Arial Narrow" w:cs="Calibri"/>
          <w:bCs/>
          <w:i/>
          <w:color w:val="7030A0"/>
          <w:sz w:val="32"/>
          <w:szCs w:val="32"/>
        </w:rPr>
        <w:t>Como superalas?</w:t>
      </w:r>
    </w:p>
    <w:p w:rsidR="00F30CE0" w:rsidRPr="00DE216F" w:rsidRDefault="00F30CE0" w:rsidP="00F30CE0">
      <w:pPr>
        <w:spacing w:line="240" w:lineRule="atLeast"/>
        <w:ind w:left="284" w:right="-51" w:hanging="142"/>
        <w:jc w:val="right"/>
        <w:rPr>
          <w:rFonts w:ascii="Arial Narrow" w:hAnsi="Arial Narrow" w:cs="Calibri"/>
          <w:bCs/>
          <w:i/>
          <w:color w:val="7030A0"/>
          <w:sz w:val="32"/>
          <w:szCs w:val="32"/>
        </w:rPr>
      </w:pPr>
    </w:p>
    <w:p w:rsidR="00F30CE0" w:rsidRPr="00DE216F" w:rsidRDefault="00F30CE0" w:rsidP="00F30CE0">
      <w:pPr>
        <w:pStyle w:val="NormalWeb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40" w:lineRule="atLeast"/>
        <w:ind w:right="-45"/>
        <w:jc w:val="both"/>
        <w:rPr>
          <w:rFonts w:asciiTheme="majorHAnsi" w:hAnsiTheme="majorHAnsi"/>
          <w:b/>
          <w:color w:val="7030A0"/>
          <w:sz w:val="32"/>
          <w:szCs w:val="32"/>
          <w:lang w:val="gl-ES"/>
        </w:rPr>
      </w:pPr>
      <w:r w:rsidRPr="00DE216F">
        <w:rPr>
          <w:rFonts w:asciiTheme="majorHAnsi" w:hAnsiTheme="majorHAnsi"/>
          <w:b/>
          <w:color w:val="7030A0"/>
          <w:sz w:val="32"/>
          <w:szCs w:val="32"/>
          <w:lang w:val="gl-ES"/>
        </w:rPr>
        <w:t>ACTUAR: Comecemos o noso oficio de aprendices</w:t>
      </w:r>
    </w:p>
    <w:p w:rsidR="00F30CE0" w:rsidRPr="00DE216F" w:rsidRDefault="00F30CE0" w:rsidP="00F30CE0">
      <w:pPr>
        <w:spacing w:line="240" w:lineRule="atLeast"/>
        <w:ind w:left="284" w:right="-51" w:hanging="142"/>
        <w:jc w:val="both"/>
        <w:rPr>
          <w:rFonts w:ascii="Calibri" w:hAnsi="Calibri"/>
          <w:bCs/>
          <w:color w:val="7030A0"/>
          <w:sz w:val="32"/>
          <w:szCs w:val="32"/>
        </w:rPr>
      </w:pPr>
    </w:p>
    <w:p w:rsidR="00F30CE0" w:rsidRPr="00DE216F" w:rsidRDefault="00F30CE0" w:rsidP="00F30CE0">
      <w:pPr>
        <w:spacing w:line="240" w:lineRule="atLeast"/>
        <w:ind w:left="284" w:right="-51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E216F">
        <w:rPr>
          <w:rFonts w:ascii="Calibri" w:hAnsi="Calibri"/>
          <w:bCs/>
          <w:color w:val="7030A0"/>
          <w:sz w:val="32"/>
          <w:szCs w:val="32"/>
        </w:rPr>
        <w:t>- Achégate este día a recibir a cinza. Fíxate como realizar esas indicacións básicas de Xesús: oración, xaxún, esmola. Faite cos debuxos de Fano para esta Coresma, recorta o de cada domingo e trata de descubrir como realizar o oficio de mensaxeiro. Fai na túa casa un recanto coresmal.</w:t>
      </w:r>
    </w:p>
    <w:p w:rsidR="00F30CE0" w:rsidRPr="00DE216F" w:rsidRDefault="00F30CE0" w:rsidP="00F30CE0">
      <w:pPr>
        <w:spacing w:line="240" w:lineRule="atLeast"/>
        <w:ind w:left="284" w:right="-51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F30CE0" w:rsidRPr="00DE216F" w:rsidRDefault="00F30CE0" w:rsidP="00F30CE0">
      <w:pPr>
        <w:spacing w:line="240" w:lineRule="atLeast"/>
        <w:ind w:left="284" w:right="-51" w:hanging="142"/>
        <w:jc w:val="right"/>
        <w:rPr>
          <w:rFonts w:ascii="Arial" w:hAnsi="Arial" w:cs="Arial"/>
          <w:bCs/>
          <w:i/>
          <w:color w:val="7030A0"/>
          <w:sz w:val="32"/>
          <w:szCs w:val="32"/>
        </w:rPr>
      </w:pPr>
      <w:r w:rsidRPr="00DE216F">
        <w:rPr>
          <w:rFonts w:ascii="Arial" w:hAnsi="Arial" w:cs="Arial"/>
          <w:bCs/>
          <w:i/>
          <w:color w:val="7030A0"/>
          <w:sz w:val="32"/>
          <w:szCs w:val="32"/>
        </w:rPr>
        <w:t xml:space="preserve">Que vas facer estes 40 días? </w:t>
      </w:r>
    </w:p>
    <w:p w:rsidR="00F30CE0" w:rsidRPr="00DE216F" w:rsidRDefault="00F30CE0" w:rsidP="00F30CE0">
      <w:pPr>
        <w:spacing w:line="240" w:lineRule="atLeast"/>
        <w:ind w:left="284" w:right="-51" w:hanging="142"/>
        <w:jc w:val="right"/>
        <w:rPr>
          <w:rFonts w:ascii="Arial" w:hAnsi="Arial" w:cs="Arial"/>
          <w:bCs/>
          <w:i/>
          <w:color w:val="7030A0"/>
          <w:sz w:val="32"/>
          <w:szCs w:val="32"/>
        </w:rPr>
      </w:pPr>
      <w:r w:rsidRPr="00DE216F">
        <w:rPr>
          <w:rFonts w:ascii="Arial" w:hAnsi="Arial" w:cs="Arial"/>
          <w:bCs/>
          <w:i/>
          <w:color w:val="7030A0"/>
          <w:sz w:val="32"/>
          <w:szCs w:val="32"/>
        </w:rPr>
        <w:t xml:space="preserve">Que vas cambiar? </w:t>
      </w:r>
    </w:p>
    <w:p w:rsidR="00B919E5" w:rsidRPr="00DE216F" w:rsidRDefault="00B919E5" w:rsidP="00B919E5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/>
        <w:jc w:val="both"/>
        <w:rPr>
          <w:rFonts w:ascii="Calibri" w:hAnsi="Calibri"/>
          <w:b/>
          <w:bCs/>
          <w:caps/>
          <w:color w:val="7030A0"/>
          <w:sz w:val="32"/>
          <w:szCs w:val="32"/>
        </w:rPr>
      </w:pPr>
      <w:r w:rsidRPr="00DE216F">
        <w:rPr>
          <w:rFonts w:ascii="Bradley Hand ITC" w:hAnsi="Bradley Hand ITC"/>
          <w:b/>
          <w:color w:val="FF0000"/>
          <w:sz w:val="72"/>
          <w:szCs w:val="72"/>
        </w:rPr>
        <w:tab/>
      </w:r>
      <w:r w:rsidRPr="00DE216F">
        <w:rPr>
          <w:rFonts w:ascii="Bradley Hand ITC" w:hAnsi="Bradley Hand ITC"/>
          <w:b/>
          <w:color w:val="FF0000"/>
          <w:sz w:val="72"/>
          <w:szCs w:val="72"/>
        </w:rPr>
        <w:tab/>
      </w:r>
      <w:r w:rsidRPr="00DE216F">
        <w:rPr>
          <w:rFonts w:ascii="Bradley Hand ITC" w:hAnsi="Bradley Hand ITC"/>
          <w:b/>
          <w:color w:val="FF0000"/>
          <w:sz w:val="72"/>
          <w:szCs w:val="72"/>
        </w:rPr>
        <w:tab/>
      </w:r>
      <w:r w:rsidR="006D20C3" w:rsidRPr="00DE216F">
        <w:rPr>
          <w:rFonts w:ascii="Bradley Hand ITC" w:hAnsi="Bradley Hand ITC"/>
          <w:b/>
          <w:color w:val="FF0000"/>
          <w:sz w:val="72"/>
          <w:szCs w:val="72"/>
        </w:rPr>
        <w:t>LECTURAS</w:t>
      </w:r>
      <w:r w:rsidR="003974CA" w:rsidRPr="00DE216F">
        <w:rPr>
          <w:rFonts w:ascii="Bradley Hand ITC" w:hAnsi="Bradley Hand ITC"/>
          <w:b/>
          <w:color w:val="FF0000"/>
          <w:sz w:val="72"/>
          <w:szCs w:val="72"/>
        </w:rPr>
        <w:br/>
      </w:r>
    </w:p>
    <w:p w:rsidR="00B919E5" w:rsidRPr="00DE216F" w:rsidRDefault="00F30CE0" w:rsidP="00B919E5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/>
        <w:jc w:val="both"/>
        <w:rPr>
          <w:rFonts w:ascii="Calibri" w:hAnsi="Calibri"/>
          <w:b/>
          <w:bCs/>
          <w:color w:val="7030A0"/>
          <w:sz w:val="32"/>
          <w:szCs w:val="32"/>
        </w:rPr>
      </w:pPr>
      <w:r w:rsidRPr="00DE216F">
        <w:rPr>
          <w:rFonts w:ascii="Calibri" w:hAnsi="Calibri"/>
          <w:b/>
          <w:bCs/>
          <w:caps/>
          <w:color w:val="7030A0"/>
          <w:sz w:val="32"/>
          <w:szCs w:val="32"/>
        </w:rPr>
        <w:t>Xénese</w:t>
      </w:r>
      <w:r w:rsidR="00B919E5" w:rsidRPr="00DE216F">
        <w:rPr>
          <w:rFonts w:ascii="Calibri" w:hAnsi="Calibri"/>
          <w:b/>
          <w:bCs/>
          <w:caps/>
          <w:color w:val="7030A0"/>
          <w:sz w:val="32"/>
          <w:szCs w:val="32"/>
        </w:rPr>
        <w:t xml:space="preserve"> 2, 7-9; 3, 1-7: </w:t>
      </w:r>
      <w:r w:rsidR="00B919E5" w:rsidRPr="00DE216F">
        <w:rPr>
          <w:rFonts w:ascii="Calibri" w:hAnsi="Calibri"/>
          <w:b/>
          <w:bCs/>
          <w:i/>
          <w:iCs/>
          <w:caps/>
          <w:color w:val="7030A0"/>
          <w:sz w:val="32"/>
          <w:szCs w:val="32"/>
        </w:rPr>
        <w:t>C</w:t>
      </w:r>
      <w:r w:rsidR="00B919E5" w:rsidRPr="00DE216F">
        <w:rPr>
          <w:rFonts w:ascii="Calibri" w:hAnsi="Calibri"/>
          <w:b/>
          <w:bCs/>
          <w:i/>
          <w:iCs/>
          <w:color w:val="7030A0"/>
          <w:sz w:val="32"/>
          <w:szCs w:val="32"/>
        </w:rPr>
        <w:t xml:space="preserve">reación </w:t>
      </w:r>
      <w:r w:rsidRPr="00DE216F">
        <w:rPr>
          <w:rFonts w:ascii="Calibri" w:hAnsi="Calibri"/>
          <w:b/>
          <w:bCs/>
          <w:i/>
          <w:iCs/>
          <w:color w:val="7030A0"/>
          <w:sz w:val="32"/>
          <w:szCs w:val="32"/>
        </w:rPr>
        <w:t>e</w:t>
      </w:r>
      <w:r w:rsidR="00B919E5" w:rsidRPr="00DE216F">
        <w:rPr>
          <w:rFonts w:ascii="Calibri" w:hAnsi="Calibri"/>
          <w:b/>
          <w:bCs/>
          <w:i/>
          <w:iCs/>
          <w:color w:val="7030A0"/>
          <w:sz w:val="32"/>
          <w:szCs w:val="32"/>
        </w:rPr>
        <w:t xml:space="preserve"> pecado dos prime</w:t>
      </w:r>
      <w:r w:rsidRPr="00DE216F">
        <w:rPr>
          <w:rFonts w:ascii="Calibri" w:hAnsi="Calibri"/>
          <w:b/>
          <w:bCs/>
          <w:i/>
          <w:iCs/>
          <w:color w:val="7030A0"/>
          <w:sz w:val="32"/>
          <w:szCs w:val="32"/>
        </w:rPr>
        <w:t>i</w:t>
      </w:r>
      <w:r w:rsidR="00B919E5" w:rsidRPr="00DE216F">
        <w:rPr>
          <w:rFonts w:ascii="Calibri" w:hAnsi="Calibri"/>
          <w:b/>
          <w:bCs/>
          <w:i/>
          <w:iCs/>
          <w:color w:val="7030A0"/>
          <w:sz w:val="32"/>
          <w:szCs w:val="32"/>
        </w:rPr>
        <w:t>ros pa</w:t>
      </w:r>
      <w:r w:rsidRPr="00DE216F">
        <w:rPr>
          <w:rFonts w:ascii="Calibri" w:hAnsi="Calibri"/>
          <w:b/>
          <w:bCs/>
          <w:i/>
          <w:iCs/>
          <w:color w:val="7030A0"/>
          <w:sz w:val="32"/>
          <w:szCs w:val="32"/>
        </w:rPr>
        <w:t>is</w:t>
      </w:r>
      <w:r w:rsidR="00B919E5" w:rsidRPr="00DE216F">
        <w:rPr>
          <w:rFonts w:ascii="Calibri" w:hAnsi="Calibri"/>
          <w:b/>
          <w:bCs/>
          <w:i/>
          <w:iCs/>
          <w:color w:val="7030A0"/>
          <w:sz w:val="32"/>
          <w:szCs w:val="32"/>
        </w:rPr>
        <w:t>.</w:t>
      </w:r>
      <w:r w:rsidR="00B919E5" w:rsidRPr="00DE216F">
        <w:rPr>
          <w:rFonts w:ascii="Calibri" w:hAnsi="Calibri"/>
          <w:b/>
          <w:bCs/>
          <w:i/>
          <w:color w:val="7030A0"/>
          <w:sz w:val="32"/>
          <w:szCs w:val="32"/>
        </w:rPr>
        <w:t xml:space="preserve"> </w:t>
      </w:r>
    </w:p>
    <w:p w:rsidR="00F30CE0" w:rsidRPr="00DE216F" w:rsidRDefault="00F30CE0" w:rsidP="00B919E5">
      <w:pPr>
        <w:pStyle w:val="NormalWeb"/>
        <w:spacing w:before="0" w:beforeAutospacing="0" w:after="0" w:afterAutospacing="0" w:line="200" w:lineRule="atLeast"/>
        <w:ind w:left="273" w:right="-53" w:firstLine="294"/>
        <w:jc w:val="both"/>
        <w:rPr>
          <w:rFonts w:ascii="Calibri" w:hAnsi="Calibri"/>
          <w:sz w:val="32"/>
          <w:szCs w:val="32"/>
          <w:lang w:val="gl-ES"/>
        </w:rPr>
      </w:pPr>
    </w:p>
    <w:p w:rsidR="00DE216F" w:rsidRDefault="00F30CE0" w:rsidP="00F30CE0">
      <w:pPr>
        <w:pStyle w:val="NormalWeb"/>
        <w:spacing w:before="0" w:beforeAutospacing="0" w:after="0" w:afterAutospacing="0" w:line="200" w:lineRule="atLeast"/>
        <w:ind w:left="273" w:right="-53" w:firstLine="294"/>
        <w:jc w:val="both"/>
        <w:rPr>
          <w:rFonts w:ascii="Calibri" w:hAnsi="Calibri"/>
          <w:sz w:val="32"/>
          <w:szCs w:val="32"/>
          <w:lang w:val="gl-ES"/>
        </w:rPr>
      </w:pPr>
      <w:r w:rsidRPr="00DE216F">
        <w:rPr>
          <w:rFonts w:ascii="Calibri" w:hAnsi="Calibri"/>
          <w:sz w:val="32"/>
          <w:szCs w:val="32"/>
          <w:lang w:val="gl-ES"/>
        </w:rPr>
        <w:t xml:space="preserve">O Señor Deus modelou o home do po do chan e insuflou no seu nariz alento de vida; e o home converteuse en ser vivo. Daquela o Señor Deus plantou un xardín en Edén, cara a oriente, e colocou nel o home que modelada. O Señor Deus fixo brotar do chan toda clase de árbores fermosas para a vista e bos para comer; ademais, a árbore da vida na metade do xardín, e a árbore do coñecemento do ben e o mal. </w:t>
      </w:r>
    </w:p>
    <w:p w:rsidR="00DE216F" w:rsidRDefault="00F30CE0" w:rsidP="00F30CE0">
      <w:pPr>
        <w:pStyle w:val="NormalWeb"/>
        <w:spacing w:before="0" w:beforeAutospacing="0" w:after="0" w:afterAutospacing="0" w:line="200" w:lineRule="atLeast"/>
        <w:ind w:left="273" w:right="-53" w:firstLine="294"/>
        <w:jc w:val="both"/>
        <w:rPr>
          <w:rFonts w:ascii="Calibri" w:hAnsi="Calibri"/>
          <w:sz w:val="32"/>
          <w:szCs w:val="32"/>
          <w:lang w:val="gl-ES"/>
        </w:rPr>
      </w:pPr>
      <w:r w:rsidRPr="00DE216F">
        <w:rPr>
          <w:rFonts w:ascii="Calibri" w:hAnsi="Calibri"/>
          <w:sz w:val="32"/>
          <w:szCs w:val="32"/>
          <w:lang w:val="gl-ES"/>
        </w:rPr>
        <w:t xml:space="preserve">A serpe era máis astuta que as demais bestas do campo que o Señor fixera. E dixo á muller: «Conque Deus díxovos que non comades de ningunha árbore do xardín?». A muller contestou á serpe: «Podemos comer os froitos das árbores do xardín; pero do froito da árbore que está en metade do xardín díxonos Deus: “Non comades del nin o toquedes, pola contra morreredes”». </w:t>
      </w:r>
    </w:p>
    <w:p w:rsidR="00DE216F" w:rsidRDefault="00F30CE0" w:rsidP="00F30CE0">
      <w:pPr>
        <w:pStyle w:val="NormalWeb"/>
        <w:spacing w:before="0" w:beforeAutospacing="0" w:after="0" w:afterAutospacing="0" w:line="200" w:lineRule="atLeast"/>
        <w:ind w:left="273" w:right="-53" w:firstLine="294"/>
        <w:jc w:val="both"/>
        <w:rPr>
          <w:rFonts w:ascii="Calibri" w:hAnsi="Calibri"/>
          <w:sz w:val="32"/>
          <w:szCs w:val="32"/>
          <w:lang w:val="gl-ES"/>
        </w:rPr>
      </w:pPr>
      <w:r w:rsidRPr="00DE216F">
        <w:rPr>
          <w:rFonts w:ascii="Calibri" w:hAnsi="Calibri"/>
          <w:sz w:val="32"/>
          <w:szCs w:val="32"/>
          <w:lang w:val="gl-ES"/>
        </w:rPr>
        <w:t>A serpe replic</w:t>
      </w:r>
      <w:r w:rsidR="00DE216F">
        <w:rPr>
          <w:rFonts w:ascii="Calibri" w:hAnsi="Calibri"/>
          <w:sz w:val="32"/>
          <w:szCs w:val="32"/>
          <w:lang w:val="gl-ES"/>
        </w:rPr>
        <w:t>oulle</w:t>
      </w:r>
      <w:r w:rsidRPr="00DE216F">
        <w:rPr>
          <w:rFonts w:ascii="Calibri" w:hAnsi="Calibri"/>
          <w:sz w:val="32"/>
          <w:szCs w:val="32"/>
          <w:lang w:val="gl-ES"/>
        </w:rPr>
        <w:t xml:space="preserve"> á muller: «Non, non morreredes; é que Deus sabe que o día en que comades del, abriránsevos os ollos, e seredes como Deus no coñecemento do ben e o mal». Entón a muller deuse conta de que a árbore era bo para comer, atraente aos ollos e desexable para lograr intelixencia; así que tomou do seu froito e comeu. Logo deullo ao seu marido, que tamén comeu. </w:t>
      </w:r>
    </w:p>
    <w:p w:rsidR="00F30CE0" w:rsidRPr="00DE216F" w:rsidRDefault="00F30CE0" w:rsidP="00F30CE0">
      <w:pPr>
        <w:pStyle w:val="NormalWeb"/>
        <w:spacing w:before="0" w:beforeAutospacing="0" w:after="0" w:afterAutospacing="0" w:line="200" w:lineRule="atLeast"/>
        <w:ind w:left="273" w:right="-53" w:firstLine="294"/>
        <w:jc w:val="both"/>
        <w:rPr>
          <w:rFonts w:ascii="Calibri" w:hAnsi="Calibri"/>
          <w:sz w:val="32"/>
          <w:szCs w:val="32"/>
          <w:lang w:val="gl-ES"/>
        </w:rPr>
      </w:pPr>
      <w:r w:rsidRPr="00DE216F">
        <w:rPr>
          <w:rFonts w:ascii="Calibri" w:hAnsi="Calibri"/>
          <w:sz w:val="32"/>
          <w:szCs w:val="32"/>
          <w:lang w:val="gl-ES"/>
        </w:rPr>
        <w:t>Abríronselles os ollos aos dous e descubriron que estaban espidos; e entrelazaron follas de figueira e cinguíronas. Palabra do Señor.</w:t>
      </w:r>
    </w:p>
    <w:p w:rsidR="00B919E5" w:rsidRPr="00DE216F" w:rsidRDefault="00B919E5" w:rsidP="00B919E5">
      <w:pPr>
        <w:pStyle w:val="NormalWeb"/>
        <w:spacing w:before="0" w:beforeAutospacing="0" w:after="0" w:afterAutospacing="0" w:line="200" w:lineRule="atLeast"/>
        <w:ind w:left="273" w:right="-53" w:firstLine="294"/>
        <w:jc w:val="both"/>
        <w:rPr>
          <w:rFonts w:ascii="Calibri" w:hAnsi="Calibri"/>
          <w:i/>
          <w:sz w:val="32"/>
          <w:szCs w:val="32"/>
          <w:lang w:val="gl-ES"/>
        </w:rPr>
      </w:pPr>
    </w:p>
    <w:p w:rsidR="00B919E5" w:rsidRPr="00DE216F" w:rsidRDefault="00B919E5" w:rsidP="00B919E5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 w:hanging="142"/>
        <w:jc w:val="both"/>
        <w:rPr>
          <w:rFonts w:ascii="Calibri" w:hAnsi="Calibri"/>
          <w:b/>
          <w:bCs/>
          <w:color w:val="7030A0"/>
          <w:sz w:val="32"/>
          <w:szCs w:val="32"/>
        </w:rPr>
      </w:pPr>
      <w:r w:rsidRPr="00DE216F">
        <w:rPr>
          <w:rFonts w:ascii="Calibri" w:hAnsi="Calibri"/>
          <w:b/>
          <w:bCs/>
          <w:caps/>
          <w:color w:val="7030A0"/>
          <w:sz w:val="32"/>
          <w:szCs w:val="32"/>
        </w:rPr>
        <w:t>SalMO 50: m</w:t>
      </w:r>
      <w:r w:rsidRPr="00DE216F">
        <w:rPr>
          <w:rFonts w:ascii="Calibri" w:hAnsi="Calibri"/>
          <w:b/>
          <w:bCs/>
          <w:color w:val="7030A0"/>
          <w:sz w:val="32"/>
          <w:szCs w:val="32"/>
        </w:rPr>
        <w:t xml:space="preserve">isericordia, Señor, </w:t>
      </w:r>
      <w:r w:rsidR="00F30CE0" w:rsidRPr="00DE216F">
        <w:rPr>
          <w:rFonts w:ascii="Calibri" w:hAnsi="Calibri"/>
          <w:b/>
          <w:bCs/>
          <w:color w:val="7030A0"/>
          <w:sz w:val="32"/>
          <w:szCs w:val="32"/>
        </w:rPr>
        <w:t>t</w:t>
      </w:r>
      <w:r w:rsidRPr="00DE216F">
        <w:rPr>
          <w:rFonts w:ascii="Calibri" w:hAnsi="Calibri"/>
          <w:b/>
          <w:bCs/>
          <w:color w:val="7030A0"/>
          <w:sz w:val="32"/>
          <w:szCs w:val="32"/>
        </w:rPr>
        <w:t>emos pecado.</w:t>
      </w:r>
    </w:p>
    <w:p w:rsidR="00B919E5" w:rsidRPr="00DE216F" w:rsidRDefault="00B919E5" w:rsidP="00B919E5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 w:hanging="142"/>
        <w:jc w:val="both"/>
        <w:rPr>
          <w:rFonts w:ascii="Calibri" w:hAnsi="Calibri"/>
          <w:b/>
          <w:bCs/>
          <w:color w:val="7030A0"/>
          <w:sz w:val="32"/>
          <w:szCs w:val="32"/>
        </w:rPr>
      </w:pPr>
    </w:p>
    <w:p w:rsidR="00B919E5" w:rsidRPr="00DE216F" w:rsidRDefault="00B919E5" w:rsidP="00B919E5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 w:hanging="142"/>
        <w:jc w:val="both"/>
        <w:rPr>
          <w:rFonts w:ascii="Calibri" w:hAnsi="Calibri"/>
          <w:b/>
          <w:bCs/>
          <w:color w:val="7030A0"/>
          <w:sz w:val="32"/>
          <w:szCs w:val="32"/>
        </w:rPr>
      </w:pPr>
      <w:r w:rsidRPr="00DE216F">
        <w:rPr>
          <w:rFonts w:ascii="Calibri" w:hAnsi="Calibri"/>
          <w:b/>
          <w:bCs/>
          <w:caps/>
          <w:color w:val="7030A0"/>
          <w:sz w:val="32"/>
          <w:szCs w:val="32"/>
        </w:rPr>
        <w:t xml:space="preserve">Romanos 5, 12. 17-19: </w:t>
      </w:r>
      <w:r w:rsidR="00F30CE0" w:rsidRPr="00DE216F">
        <w:rPr>
          <w:rFonts w:ascii="Calibri" w:hAnsi="Calibri"/>
          <w:b/>
          <w:bCs/>
          <w:i/>
          <w:iCs/>
          <w:caps/>
          <w:color w:val="7030A0"/>
          <w:sz w:val="32"/>
          <w:szCs w:val="32"/>
        </w:rPr>
        <w:t>O</w:t>
      </w:r>
      <w:r w:rsidRPr="00DE216F">
        <w:rPr>
          <w:rFonts w:ascii="Calibri" w:hAnsi="Calibri"/>
          <w:b/>
          <w:bCs/>
          <w:i/>
          <w:iCs/>
          <w:color w:val="7030A0"/>
          <w:sz w:val="32"/>
          <w:szCs w:val="32"/>
        </w:rPr>
        <w:t>nde abund</w:t>
      </w:r>
      <w:r w:rsidR="00F30CE0" w:rsidRPr="00DE216F">
        <w:rPr>
          <w:rFonts w:ascii="Calibri" w:hAnsi="Calibri"/>
          <w:b/>
          <w:bCs/>
          <w:i/>
          <w:iCs/>
          <w:color w:val="7030A0"/>
          <w:sz w:val="32"/>
          <w:szCs w:val="32"/>
        </w:rPr>
        <w:t>ou</w:t>
      </w:r>
      <w:r w:rsidRPr="00DE216F">
        <w:rPr>
          <w:rFonts w:ascii="Calibri" w:hAnsi="Calibri"/>
          <w:b/>
          <w:bCs/>
          <w:i/>
          <w:iCs/>
          <w:color w:val="7030A0"/>
          <w:sz w:val="32"/>
          <w:szCs w:val="32"/>
        </w:rPr>
        <w:t xml:space="preserve"> </w:t>
      </w:r>
      <w:r w:rsidR="00F30CE0" w:rsidRPr="00DE216F">
        <w:rPr>
          <w:rFonts w:ascii="Calibri" w:hAnsi="Calibri"/>
          <w:b/>
          <w:bCs/>
          <w:i/>
          <w:iCs/>
          <w:color w:val="7030A0"/>
          <w:sz w:val="32"/>
          <w:szCs w:val="32"/>
        </w:rPr>
        <w:t>o</w:t>
      </w:r>
      <w:r w:rsidRPr="00DE216F">
        <w:rPr>
          <w:rFonts w:ascii="Calibri" w:hAnsi="Calibri"/>
          <w:b/>
          <w:bCs/>
          <w:i/>
          <w:iCs/>
          <w:color w:val="7030A0"/>
          <w:sz w:val="32"/>
          <w:szCs w:val="32"/>
        </w:rPr>
        <w:t xml:space="preserve"> pecado, sobreabund</w:t>
      </w:r>
      <w:r w:rsidR="00F30CE0" w:rsidRPr="00DE216F">
        <w:rPr>
          <w:rFonts w:ascii="Calibri" w:hAnsi="Calibri"/>
          <w:b/>
          <w:bCs/>
          <w:i/>
          <w:iCs/>
          <w:color w:val="7030A0"/>
          <w:sz w:val="32"/>
          <w:szCs w:val="32"/>
        </w:rPr>
        <w:t>ou</w:t>
      </w:r>
      <w:r w:rsidRPr="00DE216F">
        <w:rPr>
          <w:rFonts w:ascii="Calibri" w:hAnsi="Calibri"/>
          <w:b/>
          <w:bCs/>
          <w:i/>
          <w:iCs/>
          <w:color w:val="7030A0"/>
          <w:sz w:val="32"/>
          <w:szCs w:val="32"/>
        </w:rPr>
        <w:t xml:space="preserve"> a gra</w:t>
      </w:r>
      <w:r w:rsidR="00F30CE0" w:rsidRPr="00DE216F">
        <w:rPr>
          <w:rFonts w:ascii="Calibri" w:hAnsi="Calibri"/>
          <w:b/>
          <w:bCs/>
          <w:i/>
          <w:iCs/>
          <w:color w:val="7030A0"/>
          <w:sz w:val="32"/>
          <w:szCs w:val="32"/>
        </w:rPr>
        <w:t>z</w:t>
      </w:r>
      <w:r w:rsidRPr="00DE216F">
        <w:rPr>
          <w:rFonts w:ascii="Calibri" w:hAnsi="Calibri"/>
          <w:b/>
          <w:bCs/>
          <w:i/>
          <w:iCs/>
          <w:color w:val="7030A0"/>
          <w:sz w:val="32"/>
          <w:szCs w:val="32"/>
        </w:rPr>
        <w:t>a </w:t>
      </w:r>
      <w:r w:rsidRPr="00DE216F">
        <w:rPr>
          <w:rFonts w:ascii="Calibri" w:hAnsi="Calibri"/>
          <w:b/>
          <w:bCs/>
          <w:color w:val="7030A0"/>
          <w:sz w:val="32"/>
          <w:szCs w:val="32"/>
        </w:rPr>
        <w:t>(forma breve)</w:t>
      </w:r>
    </w:p>
    <w:p w:rsidR="00B919E5" w:rsidRPr="00DE216F" w:rsidRDefault="00B919E5" w:rsidP="00DE216F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right="-49"/>
        <w:jc w:val="both"/>
        <w:rPr>
          <w:rFonts w:ascii="Calibri" w:hAnsi="Calibri"/>
          <w:b/>
          <w:bCs/>
          <w:color w:val="7030A0"/>
          <w:sz w:val="32"/>
          <w:szCs w:val="32"/>
        </w:rPr>
      </w:pPr>
    </w:p>
    <w:p w:rsidR="00B919E5" w:rsidRPr="00DE216F" w:rsidRDefault="00B919E5" w:rsidP="00B919E5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 w:hanging="142"/>
        <w:jc w:val="both"/>
        <w:rPr>
          <w:rFonts w:ascii="Calibri" w:hAnsi="Calibri"/>
          <w:b/>
          <w:bCs/>
          <w:caps/>
          <w:color w:val="7030A0"/>
          <w:sz w:val="32"/>
          <w:szCs w:val="32"/>
        </w:rPr>
      </w:pPr>
    </w:p>
    <w:p w:rsidR="00B919E5" w:rsidRPr="00DE216F" w:rsidRDefault="00B919E5" w:rsidP="00B919E5">
      <w:pPr>
        <w:pStyle w:val="Textodebloque"/>
        <w:tabs>
          <w:tab w:val="left" w:pos="142"/>
        </w:tabs>
        <w:spacing w:line="200" w:lineRule="atLeast"/>
        <w:ind w:left="284" w:right="45" w:hanging="142"/>
        <w:rPr>
          <w:rFonts w:ascii="Calibri" w:hAnsi="Calibri"/>
          <w:b/>
          <w:bCs/>
          <w:i/>
          <w:iCs/>
          <w:color w:val="7030A0"/>
          <w:sz w:val="32"/>
          <w:szCs w:val="32"/>
          <w:lang w:val="gl-ES"/>
        </w:rPr>
      </w:pPr>
      <w:r w:rsidRPr="00DE216F">
        <w:rPr>
          <w:rFonts w:ascii="Calibri" w:hAnsi="Calibri"/>
          <w:b/>
          <w:bCs/>
          <w:caps/>
          <w:color w:val="7030A0"/>
          <w:sz w:val="32"/>
          <w:szCs w:val="32"/>
          <w:lang w:val="gl-ES"/>
        </w:rPr>
        <w:t xml:space="preserve">Mateo 4, 1-11: </w:t>
      </w:r>
      <w:r w:rsidR="00F30CE0" w:rsidRPr="00DE216F">
        <w:rPr>
          <w:rFonts w:ascii="Calibri" w:hAnsi="Calibri"/>
          <w:b/>
          <w:bCs/>
          <w:i/>
          <w:iCs/>
          <w:caps/>
          <w:color w:val="7030A0"/>
          <w:sz w:val="32"/>
          <w:szCs w:val="32"/>
          <w:lang w:val="gl-ES"/>
        </w:rPr>
        <w:t>X</w:t>
      </w:r>
      <w:r w:rsidR="00F30CE0" w:rsidRPr="00DE216F">
        <w:rPr>
          <w:rFonts w:ascii="Calibri" w:hAnsi="Calibri"/>
          <w:b/>
          <w:bCs/>
          <w:i/>
          <w:iCs/>
          <w:color w:val="7030A0"/>
          <w:sz w:val="32"/>
          <w:szCs w:val="32"/>
          <w:lang w:val="gl-ES"/>
        </w:rPr>
        <w:t>es</w:t>
      </w:r>
      <w:r w:rsidRPr="00DE216F">
        <w:rPr>
          <w:rFonts w:ascii="Calibri" w:hAnsi="Calibri"/>
          <w:b/>
          <w:bCs/>
          <w:i/>
          <w:iCs/>
          <w:color w:val="7030A0"/>
          <w:sz w:val="32"/>
          <w:szCs w:val="32"/>
          <w:lang w:val="gl-ES"/>
        </w:rPr>
        <w:t xml:space="preserve">ús </w:t>
      </w:r>
      <w:r w:rsidR="00F30CE0" w:rsidRPr="00DE216F">
        <w:rPr>
          <w:rFonts w:ascii="Calibri" w:hAnsi="Calibri"/>
          <w:b/>
          <w:bCs/>
          <w:i/>
          <w:iCs/>
          <w:color w:val="7030A0"/>
          <w:sz w:val="32"/>
          <w:szCs w:val="32"/>
          <w:lang w:val="gl-ES"/>
        </w:rPr>
        <w:t xml:space="preserve">xaxuou </w:t>
      </w:r>
      <w:r w:rsidRPr="00DE216F">
        <w:rPr>
          <w:rFonts w:ascii="Calibri" w:hAnsi="Calibri"/>
          <w:b/>
          <w:bCs/>
          <w:i/>
          <w:iCs/>
          <w:color w:val="7030A0"/>
          <w:sz w:val="32"/>
          <w:szCs w:val="32"/>
          <w:lang w:val="gl-ES"/>
        </w:rPr>
        <w:t>c</w:t>
      </w:r>
      <w:r w:rsidR="00F30CE0" w:rsidRPr="00DE216F">
        <w:rPr>
          <w:rFonts w:ascii="Calibri" w:hAnsi="Calibri"/>
          <w:b/>
          <w:bCs/>
          <w:i/>
          <w:iCs/>
          <w:color w:val="7030A0"/>
          <w:sz w:val="32"/>
          <w:szCs w:val="32"/>
          <w:lang w:val="gl-ES"/>
        </w:rPr>
        <w:t>o</w:t>
      </w:r>
      <w:r w:rsidRPr="00DE216F">
        <w:rPr>
          <w:rFonts w:ascii="Calibri" w:hAnsi="Calibri"/>
          <w:b/>
          <w:bCs/>
          <w:i/>
          <w:iCs/>
          <w:color w:val="7030A0"/>
          <w:sz w:val="32"/>
          <w:szCs w:val="32"/>
          <w:lang w:val="gl-ES"/>
        </w:rPr>
        <w:t xml:space="preserve">renta días </w:t>
      </w:r>
      <w:r w:rsidR="00F30CE0" w:rsidRPr="00DE216F">
        <w:rPr>
          <w:rFonts w:ascii="Calibri" w:hAnsi="Calibri"/>
          <w:b/>
          <w:bCs/>
          <w:i/>
          <w:iCs/>
          <w:color w:val="7030A0"/>
          <w:sz w:val="32"/>
          <w:szCs w:val="32"/>
          <w:lang w:val="gl-ES"/>
        </w:rPr>
        <w:t>e</w:t>
      </w:r>
      <w:r w:rsidRPr="00DE216F">
        <w:rPr>
          <w:rFonts w:ascii="Calibri" w:hAnsi="Calibri"/>
          <w:b/>
          <w:bCs/>
          <w:i/>
          <w:iCs/>
          <w:color w:val="7030A0"/>
          <w:sz w:val="32"/>
          <w:szCs w:val="32"/>
          <w:lang w:val="gl-ES"/>
        </w:rPr>
        <w:t xml:space="preserve"> </w:t>
      </w:r>
      <w:r w:rsidR="00F30CE0" w:rsidRPr="00DE216F">
        <w:rPr>
          <w:rFonts w:ascii="Calibri" w:hAnsi="Calibri"/>
          <w:b/>
          <w:bCs/>
          <w:i/>
          <w:iCs/>
          <w:color w:val="7030A0"/>
          <w:sz w:val="32"/>
          <w:szCs w:val="32"/>
          <w:lang w:val="gl-ES"/>
        </w:rPr>
        <w:t>foi</w:t>
      </w:r>
      <w:r w:rsidRPr="00DE216F">
        <w:rPr>
          <w:rFonts w:ascii="Calibri" w:hAnsi="Calibri"/>
          <w:b/>
          <w:bCs/>
          <w:i/>
          <w:iCs/>
          <w:color w:val="7030A0"/>
          <w:sz w:val="32"/>
          <w:szCs w:val="32"/>
          <w:lang w:val="gl-ES"/>
        </w:rPr>
        <w:t xml:space="preserve"> tentado.</w:t>
      </w:r>
    </w:p>
    <w:p w:rsidR="00F30CE0" w:rsidRPr="00DE216F" w:rsidRDefault="00F30CE0" w:rsidP="00B919E5">
      <w:pPr>
        <w:pStyle w:val="Textodebloque"/>
        <w:tabs>
          <w:tab w:val="left" w:pos="142"/>
        </w:tabs>
        <w:spacing w:line="200" w:lineRule="atLeast"/>
        <w:ind w:left="284" w:right="45" w:hanging="142"/>
        <w:rPr>
          <w:rFonts w:ascii="Calibri" w:hAnsi="Calibri"/>
          <w:b/>
          <w:bCs/>
          <w:i/>
          <w:iCs/>
          <w:color w:val="7030A0"/>
          <w:sz w:val="32"/>
          <w:szCs w:val="32"/>
          <w:lang w:val="gl-ES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612"/>
      </w:tblGrid>
      <w:tr w:rsidR="00F30CE0" w:rsidRPr="00DE216F" w:rsidTr="00F30CE0">
        <w:tc>
          <w:tcPr>
            <w:tcW w:w="8612" w:type="dxa"/>
          </w:tcPr>
          <w:p w:rsidR="00DE216F" w:rsidRPr="00DE216F" w:rsidRDefault="00DE216F" w:rsidP="00DE216F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snapToGrid w:val="0"/>
                <w:color w:val="17365D"/>
                <w:sz w:val="32"/>
                <w:szCs w:val="32"/>
                <w:lang w:val="gl-ES"/>
              </w:rPr>
            </w:pPr>
          </w:p>
          <w:p w:rsidR="00DE216F" w:rsidRPr="00DE216F" w:rsidRDefault="00DE216F" w:rsidP="00DE216F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</w:pPr>
            <w:r w:rsidRPr="00DE216F">
              <w:rPr>
                <w:rFonts w:ascii="Calibri" w:hAnsi="Calibri"/>
                <w:snapToGrid w:val="0"/>
                <w:color w:val="17365D"/>
                <w:sz w:val="32"/>
                <w:szCs w:val="32"/>
                <w:lang w:val="gl-ES"/>
              </w:rPr>
              <w:t>Narrador:</w:t>
            </w:r>
            <w:r w:rsidRPr="00DE216F">
              <w:rPr>
                <w:rFonts w:ascii="Calibri" w:hAnsi="Calibri"/>
                <w:iCs/>
                <w:color w:val="17365D"/>
                <w:sz w:val="32"/>
                <w:szCs w:val="32"/>
                <w:lang w:val="gl-ES"/>
              </w:rPr>
              <w:t> </w:t>
            </w:r>
            <w:r w:rsidRPr="00DE216F">
              <w:rPr>
                <w:rFonts w:ascii="Calibri" w:hAnsi="Calibri"/>
                <w:iCs/>
                <w:color w:val="1F497D"/>
                <w:sz w:val="32"/>
                <w:szCs w:val="32"/>
                <w:lang w:val="gl-ES"/>
              </w:rPr>
              <w:t xml:space="preserve"> </w:t>
            </w:r>
            <w:r w:rsidRPr="00DE216F"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  <w:t xml:space="preserve">Naquel tempo, Xesús foi levado ao deserto polo Espírito para ser tentado polo diaño. E despois de xaxuar corenta días coas súas corenta noites, ao fin sentiu fame. O tentador achegóuselle e díxolle: </w:t>
            </w:r>
          </w:p>
          <w:p w:rsidR="00DE216F" w:rsidRPr="00DE216F" w:rsidRDefault="00DE216F" w:rsidP="00DE216F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</w:pPr>
            <w:r w:rsidRPr="00DE216F"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  <w:t xml:space="preserve">Tentador: </w:t>
            </w:r>
            <w:r w:rsidRPr="00DE216F">
              <w:rPr>
                <w:rFonts w:ascii="Calibri" w:hAnsi="Calibri"/>
                <w:bCs/>
                <w:i/>
                <w:color w:val="1F497D"/>
                <w:sz w:val="32"/>
                <w:szCs w:val="32"/>
                <w:lang w:val="gl-ES"/>
              </w:rPr>
              <w:t>-«Se es Fillo de Dios, di que estas pedras se convertan en pans».</w:t>
            </w:r>
            <w:r w:rsidRPr="00DE216F"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  <w:t xml:space="preserve"> </w:t>
            </w:r>
          </w:p>
          <w:p w:rsidR="00DE216F" w:rsidRPr="00DE216F" w:rsidRDefault="00DE216F" w:rsidP="00DE216F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</w:pPr>
            <w:r w:rsidRPr="00DE216F"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  <w:t xml:space="preserve">Narrador: Pero el contestoulle: </w:t>
            </w:r>
          </w:p>
          <w:p w:rsidR="00DE216F" w:rsidRPr="00DE216F" w:rsidRDefault="00DE216F" w:rsidP="00DE216F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i/>
                <w:color w:val="1F497D"/>
                <w:sz w:val="32"/>
                <w:szCs w:val="32"/>
                <w:lang w:val="gl-ES"/>
              </w:rPr>
            </w:pPr>
            <w:r w:rsidRPr="00DE216F"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  <w:t xml:space="preserve">Xesús: -«Está escrito: </w:t>
            </w:r>
            <w:r w:rsidRPr="00DE216F">
              <w:rPr>
                <w:rFonts w:ascii="Calibri" w:hAnsi="Calibri"/>
                <w:bCs/>
                <w:i/>
                <w:color w:val="1F497D"/>
                <w:sz w:val="32"/>
                <w:szCs w:val="32"/>
                <w:lang w:val="gl-ES"/>
              </w:rPr>
              <w:t xml:space="preserve">“Non só de pan vive o home, senón de toda palabra que sae da boca de Deus”». </w:t>
            </w:r>
          </w:p>
          <w:p w:rsidR="00DE216F" w:rsidRPr="00DE216F" w:rsidRDefault="00DE216F" w:rsidP="00DE216F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</w:pPr>
            <w:r w:rsidRPr="00DE216F"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  <w:t xml:space="preserve">Narrador: Entón o diaño levouno á cidade santa, púxoo no beirado do templo e díxolle: </w:t>
            </w:r>
          </w:p>
          <w:p w:rsidR="00DE216F" w:rsidRPr="00DE216F" w:rsidRDefault="00DE216F" w:rsidP="00DE216F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i/>
                <w:color w:val="1F497D"/>
                <w:sz w:val="32"/>
                <w:szCs w:val="32"/>
                <w:lang w:val="gl-ES"/>
              </w:rPr>
            </w:pPr>
            <w:r w:rsidRPr="00DE216F"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  <w:t xml:space="preserve">Tentador: </w:t>
            </w:r>
            <w:r w:rsidRPr="00DE216F">
              <w:rPr>
                <w:rFonts w:ascii="Calibri" w:hAnsi="Calibri"/>
                <w:bCs/>
                <w:i/>
                <w:color w:val="1F497D"/>
                <w:sz w:val="32"/>
                <w:szCs w:val="32"/>
                <w:lang w:val="gl-ES"/>
              </w:rPr>
              <w:t xml:space="preserve">-«Se es Fillo de Deus, tírate abaixo, porque está escrito: “Deu ordes aos seus anxos acerca de ti e sosterante nas súas mans, para que o teu pé non tropece coas pedras”». </w:t>
            </w:r>
          </w:p>
          <w:p w:rsidR="00DE216F" w:rsidRPr="00DE216F" w:rsidRDefault="00DE216F" w:rsidP="00DE216F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</w:pPr>
            <w:r w:rsidRPr="00DE216F"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  <w:t xml:space="preserve">Narrador: Xesús díxolle: </w:t>
            </w:r>
          </w:p>
          <w:p w:rsidR="00DE216F" w:rsidRPr="00DE216F" w:rsidRDefault="00DE216F" w:rsidP="00DE216F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</w:pPr>
            <w:r w:rsidRPr="00DE216F"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  <w:t xml:space="preserve">Xesús: </w:t>
            </w:r>
            <w:r w:rsidRPr="00DE216F">
              <w:rPr>
                <w:rFonts w:ascii="Calibri" w:hAnsi="Calibri"/>
                <w:bCs/>
                <w:i/>
                <w:color w:val="1F497D"/>
                <w:sz w:val="32"/>
                <w:szCs w:val="32"/>
                <w:lang w:val="gl-ES"/>
              </w:rPr>
              <w:t>-«Tamén está escrito: “Non tentarás ao Señor, o teu Deus”».</w:t>
            </w:r>
            <w:r w:rsidRPr="00DE216F"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  <w:t xml:space="preserve"> </w:t>
            </w:r>
          </w:p>
          <w:p w:rsidR="00DE216F" w:rsidRPr="00DE216F" w:rsidRDefault="00DE216F" w:rsidP="00DE216F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</w:pPr>
            <w:r w:rsidRPr="00DE216F"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  <w:t>Narrador: De novo o diaño levouno a un monte altísimo e mostroulle os reinos do mundo e a súa gloria, e díxolle:</w:t>
            </w:r>
          </w:p>
          <w:p w:rsidR="00DE216F" w:rsidRPr="00DE216F" w:rsidRDefault="00DE216F" w:rsidP="00DE216F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</w:pPr>
            <w:r w:rsidRPr="00DE216F">
              <w:rPr>
                <w:rFonts w:ascii="Calibri" w:hAnsi="Calibri"/>
                <w:bCs/>
                <w:i/>
                <w:color w:val="1F497D"/>
                <w:sz w:val="32"/>
                <w:szCs w:val="32"/>
                <w:lang w:val="gl-ES"/>
              </w:rPr>
              <w:t>Tentador:</w:t>
            </w:r>
            <w:r w:rsidRPr="00DE216F"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  <w:t xml:space="preserve"> </w:t>
            </w:r>
            <w:r w:rsidRPr="00DE216F">
              <w:rPr>
                <w:rFonts w:ascii="Calibri" w:hAnsi="Calibri"/>
                <w:bCs/>
                <w:i/>
                <w:color w:val="1F497D"/>
                <w:sz w:val="32"/>
                <w:szCs w:val="32"/>
                <w:lang w:val="gl-ES"/>
              </w:rPr>
              <w:t>-«Todo isto che darei,</w:t>
            </w:r>
            <w:r w:rsidRPr="00DE216F"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  <w:t xml:space="preserve"> se te prostras e me adoras». </w:t>
            </w:r>
          </w:p>
          <w:p w:rsidR="00DE216F" w:rsidRPr="00DE216F" w:rsidRDefault="00DE216F" w:rsidP="00DE216F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</w:pPr>
            <w:r w:rsidRPr="00DE216F"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  <w:t xml:space="preserve">Narrador: Entón díxolle Xesús: </w:t>
            </w:r>
          </w:p>
          <w:p w:rsidR="00DE216F" w:rsidRPr="00DE216F" w:rsidRDefault="00DE216F" w:rsidP="00DE216F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i/>
                <w:color w:val="1F497D"/>
                <w:sz w:val="32"/>
                <w:szCs w:val="32"/>
                <w:lang w:val="gl-ES"/>
              </w:rPr>
            </w:pPr>
            <w:r w:rsidRPr="00DE216F"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  <w:t xml:space="preserve">Xesús: </w:t>
            </w:r>
            <w:r w:rsidRPr="00DE216F">
              <w:rPr>
                <w:rFonts w:ascii="Calibri" w:hAnsi="Calibri"/>
                <w:bCs/>
                <w:i/>
                <w:color w:val="1F497D"/>
                <w:sz w:val="32"/>
                <w:szCs w:val="32"/>
                <w:lang w:val="gl-ES"/>
              </w:rPr>
              <w:t xml:space="preserve">-«Vaite, Satanás, porque está escrito: “Ao Señor, o teu Deus, adorarás e a el só darás culto”». </w:t>
            </w:r>
          </w:p>
          <w:p w:rsidR="00DE216F" w:rsidRPr="00DE216F" w:rsidRDefault="00DE216F" w:rsidP="00DE216F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i/>
                <w:iCs/>
                <w:color w:val="1F497D"/>
                <w:sz w:val="32"/>
                <w:szCs w:val="32"/>
                <w:lang w:val="gl-ES"/>
              </w:rPr>
            </w:pPr>
            <w:r w:rsidRPr="00DE216F">
              <w:rPr>
                <w:rFonts w:ascii="Calibri" w:hAnsi="Calibri"/>
                <w:snapToGrid w:val="0"/>
                <w:color w:val="17365D"/>
                <w:sz w:val="32"/>
                <w:szCs w:val="32"/>
                <w:lang w:val="gl-ES"/>
              </w:rPr>
              <w:t>Narrador:</w:t>
            </w:r>
            <w:r w:rsidRPr="00DE216F">
              <w:rPr>
                <w:rFonts w:ascii="Calibri" w:hAnsi="Calibri"/>
                <w:iCs/>
                <w:color w:val="17365D"/>
                <w:sz w:val="32"/>
                <w:szCs w:val="32"/>
                <w:lang w:val="gl-ES"/>
              </w:rPr>
              <w:t> </w:t>
            </w:r>
            <w:r w:rsidRPr="00DE216F">
              <w:rPr>
                <w:rFonts w:ascii="Calibri" w:hAnsi="Calibri"/>
                <w:iCs/>
                <w:color w:val="1F497D"/>
                <w:sz w:val="32"/>
                <w:szCs w:val="32"/>
                <w:lang w:val="gl-ES"/>
              </w:rPr>
              <w:t xml:space="preserve"> </w:t>
            </w:r>
            <w:r w:rsidRPr="00DE216F">
              <w:rPr>
                <w:rFonts w:ascii="Calibri" w:hAnsi="Calibri"/>
                <w:bCs/>
                <w:color w:val="1F497D"/>
                <w:sz w:val="32"/>
                <w:szCs w:val="32"/>
                <w:lang w:val="gl-ES"/>
              </w:rPr>
              <w:t xml:space="preserve">Entón deixouno o diaño, e velaquí que se lle achegaron os anxos e servíano. </w:t>
            </w:r>
            <w:r w:rsidRPr="00DE216F">
              <w:rPr>
                <w:rFonts w:ascii="Calibri" w:hAnsi="Calibri"/>
                <w:snapToGrid w:val="0"/>
                <w:color w:val="17365D"/>
                <w:sz w:val="32"/>
                <w:szCs w:val="32"/>
                <w:lang w:val="gl-ES"/>
              </w:rPr>
              <w:t xml:space="preserve"> </w:t>
            </w:r>
            <w:r w:rsidRPr="00DE216F">
              <w:rPr>
                <w:rFonts w:ascii="Calibri" w:hAnsi="Calibri"/>
                <w:bCs/>
                <w:i/>
                <w:iCs/>
                <w:color w:val="1F497D"/>
                <w:sz w:val="32"/>
                <w:szCs w:val="32"/>
                <w:lang w:val="gl-ES"/>
              </w:rPr>
              <w:t xml:space="preserve"> </w:t>
            </w:r>
          </w:p>
          <w:p w:rsidR="00DE216F" w:rsidRPr="00DE216F" w:rsidRDefault="00DE216F" w:rsidP="00DE216F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i/>
                <w:iCs/>
                <w:color w:val="1F497D"/>
                <w:sz w:val="32"/>
                <w:szCs w:val="32"/>
                <w:lang w:val="gl-ES"/>
              </w:rPr>
            </w:pPr>
          </w:p>
          <w:p w:rsidR="00DE216F" w:rsidRPr="00DE216F" w:rsidRDefault="00DE216F" w:rsidP="00DE216F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rPr>
                <w:rFonts w:ascii="Calibri" w:hAnsi="Calibri"/>
                <w:bCs/>
                <w:i/>
                <w:iCs/>
                <w:color w:val="1F497D"/>
                <w:sz w:val="32"/>
                <w:szCs w:val="32"/>
                <w:lang w:val="gl-ES"/>
              </w:rPr>
            </w:pPr>
            <w:r w:rsidRPr="00DE216F">
              <w:rPr>
                <w:rFonts w:ascii="Calibri" w:hAnsi="Calibri"/>
                <w:bCs/>
                <w:i/>
                <w:iCs/>
                <w:color w:val="1F497D"/>
                <w:sz w:val="32"/>
                <w:szCs w:val="32"/>
                <w:lang w:val="gl-ES"/>
              </w:rPr>
              <w:t>Palabra do Señor.</w:t>
            </w:r>
          </w:p>
          <w:p w:rsidR="00DE216F" w:rsidRPr="00DE216F" w:rsidRDefault="00DE216F" w:rsidP="00DE216F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jc w:val="center"/>
              <w:rPr>
                <w:rFonts w:ascii="Calibri" w:hAnsi="Calibri"/>
                <w:bCs/>
                <w:i/>
                <w:iCs/>
                <w:color w:val="1F497D"/>
                <w:sz w:val="32"/>
                <w:szCs w:val="32"/>
                <w:lang w:val="gl-ES"/>
              </w:rPr>
            </w:pPr>
          </w:p>
          <w:p w:rsidR="00DE216F" w:rsidRPr="00DE216F" w:rsidRDefault="00DE216F" w:rsidP="00DE216F">
            <w:pPr>
              <w:pStyle w:val="Textodebloque"/>
              <w:tabs>
                <w:tab w:val="left" w:pos="142"/>
              </w:tabs>
              <w:spacing w:line="200" w:lineRule="atLeast"/>
              <w:ind w:left="284" w:right="45" w:hanging="284"/>
              <w:jc w:val="center"/>
              <w:rPr>
                <w:rFonts w:ascii="Calibri" w:hAnsi="Calibri"/>
                <w:iCs/>
                <w:color w:val="17365D"/>
                <w:sz w:val="32"/>
                <w:szCs w:val="32"/>
                <w:lang w:val="gl-ES"/>
              </w:rPr>
            </w:pPr>
            <w:r w:rsidRPr="00DE216F">
              <w:rPr>
                <w:rFonts w:ascii="Calibri" w:hAnsi="Calibri"/>
                <w:bCs/>
                <w:i/>
                <w:iCs/>
                <w:color w:val="1F497D"/>
                <w:sz w:val="32"/>
                <w:szCs w:val="32"/>
                <w:lang w:val="gl-ES"/>
              </w:rPr>
              <w:t>(Narrador-Tentador-Xesús)</w:t>
            </w:r>
          </w:p>
          <w:p w:rsidR="00F30CE0" w:rsidRPr="00DE216F" w:rsidRDefault="00F30CE0" w:rsidP="00B919E5">
            <w:pPr>
              <w:pStyle w:val="Textodebloque"/>
              <w:tabs>
                <w:tab w:val="left" w:pos="142"/>
              </w:tabs>
              <w:spacing w:line="200" w:lineRule="atLeast"/>
              <w:ind w:left="0" w:right="45" w:firstLine="0"/>
              <w:rPr>
                <w:rFonts w:ascii="Calibri" w:hAnsi="Calibri"/>
                <w:b/>
                <w:bCs/>
                <w:i/>
                <w:iCs/>
                <w:color w:val="7030A0"/>
                <w:sz w:val="32"/>
                <w:szCs w:val="32"/>
                <w:lang w:val="gl-ES"/>
              </w:rPr>
            </w:pPr>
          </w:p>
        </w:tc>
      </w:tr>
    </w:tbl>
    <w:p w:rsidR="00F30CE0" w:rsidRPr="00DE216F" w:rsidRDefault="00F30CE0" w:rsidP="00B919E5">
      <w:pPr>
        <w:pStyle w:val="Textodebloque"/>
        <w:tabs>
          <w:tab w:val="left" w:pos="142"/>
        </w:tabs>
        <w:spacing w:line="200" w:lineRule="atLeast"/>
        <w:ind w:left="284" w:right="45" w:hanging="142"/>
        <w:rPr>
          <w:rFonts w:ascii="Calibri" w:hAnsi="Calibri"/>
          <w:b/>
          <w:bCs/>
          <w:i/>
          <w:iCs/>
          <w:color w:val="7030A0"/>
          <w:sz w:val="32"/>
          <w:szCs w:val="32"/>
          <w:lang w:val="gl-ES"/>
        </w:rPr>
      </w:pPr>
    </w:p>
    <w:sectPr w:rsidR="00F30CE0" w:rsidRPr="00DE216F" w:rsidSect="000D36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69" w:rsidRDefault="00884869" w:rsidP="00FD1D0D">
      <w:r>
        <w:separator/>
      </w:r>
    </w:p>
  </w:endnote>
  <w:endnote w:type="continuationSeparator" w:id="0">
    <w:p w:rsidR="00884869" w:rsidRDefault="00884869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69" w:rsidRDefault="00884869" w:rsidP="00FD1D0D">
      <w:r>
        <w:separator/>
      </w:r>
    </w:p>
  </w:footnote>
  <w:footnote w:type="continuationSeparator" w:id="0">
    <w:p w:rsidR="00884869" w:rsidRDefault="00884869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76362D"/>
    <w:multiLevelType w:val="hybridMultilevel"/>
    <w:tmpl w:val="72D6DF5C"/>
    <w:lvl w:ilvl="0" w:tplc="671863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137"/>
    <w:multiLevelType w:val="hybridMultilevel"/>
    <w:tmpl w:val="510823CE"/>
    <w:lvl w:ilvl="0" w:tplc="114C041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3FF3"/>
    <w:multiLevelType w:val="hybridMultilevel"/>
    <w:tmpl w:val="0414E204"/>
    <w:lvl w:ilvl="0" w:tplc="96EC7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373E"/>
    <w:multiLevelType w:val="hybridMultilevel"/>
    <w:tmpl w:val="34BECA54"/>
    <w:lvl w:ilvl="0" w:tplc="760045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90D99"/>
    <w:multiLevelType w:val="hybridMultilevel"/>
    <w:tmpl w:val="45043ECC"/>
    <w:lvl w:ilvl="0" w:tplc="4630F37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5045B"/>
    <w:multiLevelType w:val="hybridMultilevel"/>
    <w:tmpl w:val="36A234A2"/>
    <w:lvl w:ilvl="0" w:tplc="F210ED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E34ED"/>
    <w:multiLevelType w:val="hybridMultilevel"/>
    <w:tmpl w:val="8A7E88B2"/>
    <w:lvl w:ilvl="0" w:tplc="35763F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 w:val="0"/>
        <w:i w:val="0"/>
        <w:sz w:val="1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3E395B"/>
    <w:multiLevelType w:val="hybridMultilevel"/>
    <w:tmpl w:val="A5ECECC8"/>
    <w:lvl w:ilvl="0" w:tplc="EC8EA5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767A4"/>
    <w:multiLevelType w:val="hybridMultilevel"/>
    <w:tmpl w:val="108885A2"/>
    <w:lvl w:ilvl="0" w:tplc="B1F69F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2460B"/>
    <w:multiLevelType w:val="hybridMultilevel"/>
    <w:tmpl w:val="0C766C22"/>
    <w:lvl w:ilvl="0" w:tplc="6C4C15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60D01"/>
    <w:multiLevelType w:val="hybridMultilevel"/>
    <w:tmpl w:val="9FA86552"/>
    <w:lvl w:ilvl="0" w:tplc="649A01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7140A"/>
    <w:multiLevelType w:val="hybridMultilevel"/>
    <w:tmpl w:val="330CB01C"/>
    <w:lvl w:ilvl="0" w:tplc="0D863D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92A03"/>
    <w:multiLevelType w:val="hybridMultilevel"/>
    <w:tmpl w:val="22603CF2"/>
    <w:lvl w:ilvl="0" w:tplc="96F4B2B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F2037"/>
    <w:multiLevelType w:val="hybridMultilevel"/>
    <w:tmpl w:val="E856C628"/>
    <w:lvl w:ilvl="0" w:tplc="07722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DC61D87"/>
    <w:multiLevelType w:val="hybridMultilevel"/>
    <w:tmpl w:val="3F2A83FC"/>
    <w:lvl w:ilvl="0" w:tplc="FDD6B5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107"/>
    <w:multiLevelType w:val="hybridMultilevel"/>
    <w:tmpl w:val="ECAC274C"/>
    <w:lvl w:ilvl="0" w:tplc="C9FC408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/>
        <w:sz w:val="18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22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1"/>
  </w:num>
  <w:num w:numId="19">
    <w:abstractNumId w:val="1"/>
  </w:num>
  <w:num w:numId="20">
    <w:abstractNumId w:val="10"/>
  </w:num>
  <w:num w:numId="21">
    <w:abstractNumId w:val="9"/>
  </w:num>
  <w:num w:numId="22">
    <w:abstractNumId w:val="17"/>
  </w:num>
  <w:num w:numId="23">
    <w:abstractNumId w:val="0"/>
  </w:num>
  <w:num w:numId="24">
    <w:abstractNumId w:val="15"/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3"/>
  </w:num>
  <w:num w:numId="28">
    <w:abstractNumId w:val="9"/>
  </w:num>
  <w:num w:numId="29">
    <w:abstractNumId w:val="18"/>
  </w:num>
  <w:num w:numId="3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1FA"/>
    <w:rsid w:val="00000273"/>
    <w:rsid w:val="0000380F"/>
    <w:rsid w:val="00022A1F"/>
    <w:rsid w:val="00025994"/>
    <w:rsid w:val="0002640B"/>
    <w:rsid w:val="000306D6"/>
    <w:rsid w:val="0004537B"/>
    <w:rsid w:val="00053B33"/>
    <w:rsid w:val="000600BB"/>
    <w:rsid w:val="00061F7C"/>
    <w:rsid w:val="00067651"/>
    <w:rsid w:val="000737DB"/>
    <w:rsid w:val="00080457"/>
    <w:rsid w:val="00081E0E"/>
    <w:rsid w:val="00083CB4"/>
    <w:rsid w:val="000A1B17"/>
    <w:rsid w:val="000A1B7B"/>
    <w:rsid w:val="000B1362"/>
    <w:rsid w:val="000B3F38"/>
    <w:rsid w:val="000C6927"/>
    <w:rsid w:val="000D36E0"/>
    <w:rsid w:val="000E1B42"/>
    <w:rsid w:val="000E3438"/>
    <w:rsid w:val="000E6891"/>
    <w:rsid w:val="000F003D"/>
    <w:rsid w:val="000F26CE"/>
    <w:rsid w:val="000F2CF4"/>
    <w:rsid w:val="001055E7"/>
    <w:rsid w:val="0011562E"/>
    <w:rsid w:val="00122ED6"/>
    <w:rsid w:val="00127BBB"/>
    <w:rsid w:val="00130484"/>
    <w:rsid w:val="00130CBC"/>
    <w:rsid w:val="00135B0D"/>
    <w:rsid w:val="00137288"/>
    <w:rsid w:val="001477CC"/>
    <w:rsid w:val="0014781A"/>
    <w:rsid w:val="00147991"/>
    <w:rsid w:val="00155BE7"/>
    <w:rsid w:val="00157A70"/>
    <w:rsid w:val="00163110"/>
    <w:rsid w:val="001709EB"/>
    <w:rsid w:val="00170CCB"/>
    <w:rsid w:val="001810F7"/>
    <w:rsid w:val="00184689"/>
    <w:rsid w:val="00191890"/>
    <w:rsid w:val="00192B4B"/>
    <w:rsid w:val="00196AFA"/>
    <w:rsid w:val="001A0FF6"/>
    <w:rsid w:val="001A4259"/>
    <w:rsid w:val="001C639C"/>
    <w:rsid w:val="001C79DA"/>
    <w:rsid w:val="001E03E5"/>
    <w:rsid w:val="001E3DEF"/>
    <w:rsid w:val="001F03DC"/>
    <w:rsid w:val="001F5998"/>
    <w:rsid w:val="001F64A9"/>
    <w:rsid w:val="00202A24"/>
    <w:rsid w:val="00202C4D"/>
    <w:rsid w:val="0020304F"/>
    <w:rsid w:val="00205C76"/>
    <w:rsid w:val="00232B5D"/>
    <w:rsid w:val="002330E5"/>
    <w:rsid w:val="00233678"/>
    <w:rsid w:val="00233B9D"/>
    <w:rsid w:val="002455FA"/>
    <w:rsid w:val="002564BD"/>
    <w:rsid w:val="002613AB"/>
    <w:rsid w:val="00262776"/>
    <w:rsid w:val="00262F19"/>
    <w:rsid w:val="0026686A"/>
    <w:rsid w:val="0027018E"/>
    <w:rsid w:val="002B4215"/>
    <w:rsid w:val="002C7AC4"/>
    <w:rsid w:val="002D057F"/>
    <w:rsid w:val="002D43A5"/>
    <w:rsid w:val="002D4F1F"/>
    <w:rsid w:val="002D6BCB"/>
    <w:rsid w:val="002F02BC"/>
    <w:rsid w:val="00314254"/>
    <w:rsid w:val="00316487"/>
    <w:rsid w:val="00321827"/>
    <w:rsid w:val="00321A68"/>
    <w:rsid w:val="003450F7"/>
    <w:rsid w:val="00345F51"/>
    <w:rsid w:val="00357EFF"/>
    <w:rsid w:val="00361272"/>
    <w:rsid w:val="00363061"/>
    <w:rsid w:val="00373257"/>
    <w:rsid w:val="00387E55"/>
    <w:rsid w:val="003925B7"/>
    <w:rsid w:val="003974CA"/>
    <w:rsid w:val="003A5CBF"/>
    <w:rsid w:val="003C4C46"/>
    <w:rsid w:val="003C556C"/>
    <w:rsid w:val="003D6BD5"/>
    <w:rsid w:val="003F7D3D"/>
    <w:rsid w:val="004171A7"/>
    <w:rsid w:val="00421690"/>
    <w:rsid w:val="00423644"/>
    <w:rsid w:val="00426057"/>
    <w:rsid w:val="00433EEB"/>
    <w:rsid w:val="00437F1E"/>
    <w:rsid w:val="00440788"/>
    <w:rsid w:val="00446D29"/>
    <w:rsid w:val="004546A2"/>
    <w:rsid w:val="00454E57"/>
    <w:rsid w:val="004577DC"/>
    <w:rsid w:val="00460585"/>
    <w:rsid w:val="00462008"/>
    <w:rsid w:val="004626EB"/>
    <w:rsid w:val="00463AA0"/>
    <w:rsid w:val="004642A7"/>
    <w:rsid w:val="00474100"/>
    <w:rsid w:val="00474F63"/>
    <w:rsid w:val="00483F98"/>
    <w:rsid w:val="004935B7"/>
    <w:rsid w:val="0049437B"/>
    <w:rsid w:val="00494FD5"/>
    <w:rsid w:val="004957FA"/>
    <w:rsid w:val="004C2CAC"/>
    <w:rsid w:val="004C43CB"/>
    <w:rsid w:val="004C4B23"/>
    <w:rsid w:val="004C7F7B"/>
    <w:rsid w:val="004D268D"/>
    <w:rsid w:val="004D2A71"/>
    <w:rsid w:val="004D4C1C"/>
    <w:rsid w:val="004D6CC3"/>
    <w:rsid w:val="004D7B4A"/>
    <w:rsid w:val="004E5CB2"/>
    <w:rsid w:val="004F04C1"/>
    <w:rsid w:val="004F3EE2"/>
    <w:rsid w:val="004F6C61"/>
    <w:rsid w:val="0050289D"/>
    <w:rsid w:val="00512BFB"/>
    <w:rsid w:val="00514C6A"/>
    <w:rsid w:val="00517C0B"/>
    <w:rsid w:val="00522E37"/>
    <w:rsid w:val="00524524"/>
    <w:rsid w:val="00527B45"/>
    <w:rsid w:val="005366CC"/>
    <w:rsid w:val="00550202"/>
    <w:rsid w:val="00552B5F"/>
    <w:rsid w:val="00574573"/>
    <w:rsid w:val="00591667"/>
    <w:rsid w:val="00594842"/>
    <w:rsid w:val="005A1EC3"/>
    <w:rsid w:val="005A4C14"/>
    <w:rsid w:val="005B11C5"/>
    <w:rsid w:val="005B2EA6"/>
    <w:rsid w:val="005D1F6B"/>
    <w:rsid w:val="005D56EF"/>
    <w:rsid w:val="005D6EF4"/>
    <w:rsid w:val="005F1470"/>
    <w:rsid w:val="005F45A0"/>
    <w:rsid w:val="006021FA"/>
    <w:rsid w:val="00602E58"/>
    <w:rsid w:val="00613FE1"/>
    <w:rsid w:val="0061628A"/>
    <w:rsid w:val="00640952"/>
    <w:rsid w:val="00656EEC"/>
    <w:rsid w:val="00662F0D"/>
    <w:rsid w:val="006722FC"/>
    <w:rsid w:val="00695C3D"/>
    <w:rsid w:val="0069756A"/>
    <w:rsid w:val="006A2614"/>
    <w:rsid w:val="006C7D71"/>
    <w:rsid w:val="006D20C3"/>
    <w:rsid w:val="006D3E84"/>
    <w:rsid w:val="006D4FE9"/>
    <w:rsid w:val="006E14E8"/>
    <w:rsid w:val="006F0B81"/>
    <w:rsid w:val="006F6377"/>
    <w:rsid w:val="0070278D"/>
    <w:rsid w:val="007200E0"/>
    <w:rsid w:val="00722DA9"/>
    <w:rsid w:val="0074150A"/>
    <w:rsid w:val="0074210D"/>
    <w:rsid w:val="00742C73"/>
    <w:rsid w:val="007471C8"/>
    <w:rsid w:val="00751F95"/>
    <w:rsid w:val="00760A91"/>
    <w:rsid w:val="00760F76"/>
    <w:rsid w:val="007643B9"/>
    <w:rsid w:val="00766387"/>
    <w:rsid w:val="00772AEA"/>
    <w:rsid w:val="007732BF"/>
    <w:rsid w:val="00790600"/>
    <w:rsid w:val="00797148"/>
    <w:rsid w:val="007A5854"/>
    <w:rsid w:val="007B53FB"/>
    <w:rsid w:val="007B7479"/>
    <w:rsid w:val="007C635D"/>
    <w:rsid w:val="007D443A"/>
    <w:rsid w:val="007E3452"/>
    <w:rsid w:val="007E3982"/>
    <w:rsid w:val="007E4478"/>
    <w:rsid w:val="007F5231"/>
    <w:rsid w:val="007F5D57"/>
    <w:rsid w:val="008048D9"/>
    <w:rsid w:val="00810989"/>
    <w:rsid w:val="0081325E"/>
    <w:rsid w:val="00822632"/>
    <w:rsid w:val="00823517"/>
    <w:rsid w:val="008263EC"/>
    <w:rsid w:val="00833166"/>
    <w:rsid w:val="0084559A"/>
    <w:rsid w:val="00850BCE"/>
    <w:rsid w:val="00854898"/>
    <w:rsid w:val="00861D21"/>
    <w:rsid w:val="0088045C"/>
    <w:rsid w:val="00882233"/>
    <w:rsid w:val="00882716"/>
    <w:rsid w:val="00884869"/>
    <w:rsid w:val="00885E57"/>
    <w:rsid w:val="00886120"/>
    <w:rsid w:val="00897BBC"/>
    <w:rsid w:val="008A1463"/>
    <w:rsid w:val="008A1893"/>
    <w:rsid w:val="008C09B3"/>
    <w:rsid w:val="008C7577"/>
    <w:rsid w:val="008C7E54"/>
    <w:rsid w:val="008D3238"/>
    <w:rsid w:val="0091607E"/>
    <w:rsid w:val="009164B9"/>
    <w:rsid w:val="00923CED"/>
    <w:rsid w:val="00932BB6"/>
    <w:rsid w:val="0094066C"/>
    <w:rsid w:val="00946DDF"/>
    <w:rsid w:val="009527E9"/>
    <w:rsid w:val="00977697"/>
    <w:rsid w:val="00983259"/>
    <w:rsid w:val="00983907"/>
    <w:rsid w:val="00984A22"/>
    <w:rsid w:val="00985947"/>
    <w:rsid w:val="009945BC"/>
    <w:rsid w:val="009B5952"/>
    <w:rsid w:val="009B5DF7"/>
    <w:rsid w:val="009B7E69"/>
    <w:rsid w:val="009C3DB2"/>
    <w:rsid w:val="009D6FAF"/>
    <w:rsid w:val="009D799E"/>
    <w:rsid w:val="009E1AB0"/>
    <w:rsid w:val="009E4566"/>
    <w:rsid w:val="009E5372"/>
    <w:rsid w:val="009E58FE"/>
    <w:rsid w:val="009E65C2"/>
    <w:rsid w:val="009F05AD"/>
    <w:rsid w:val="009F3509"/>
    <w:rsid w:val="009F3C20"/>
    <w:rsid w:val="009F4FEA"/>
    <w:rsid w:val="00A01570"/>
    <w:rsid w:val="00A018CF"/>
    <w:rsid w:val="00A12FE6"/>
    <w:rsid w:val="00A135B8"/>
    <w:rsid w:val="00A23283"/>
    <w:rsid w:val="00A31352"/>
    <w:rsid w:val="00A35982"/>
    <w:rsid w:val="00A36040"/>
    <w:rsid w:val="00A4021D"/>
    <w:rsid w:val="00A44DFF"/>
    <w:rsid w:val="00A45A9D"/>
    <w:rsid w:val="00A552EE"/>
    <w:rsid w:val="00A61DFB"/>
    <w:rsid w:val="00A65BF5"/>
    <w:rsid w:val="00A702E0"/>
    <w:rsid w:val="00A770E4"/>
    <w:rsid w:val="00A8376F"/>
    <w:rsid w:val="00A934D7"/>
    <w:rsid w:val="00A93E4D"/>
    <w:rsid w:val="00AA19EA"/>
    <w:rsid w:val="00AA2F77"/>
    <w:rsid w:val="00AA3FC1"/>
    <w:rsid w:val="00AA5819"/>
    <w:rsid w:val="00AB0E5A"/>
    <w:rsid w:val="00AC27E6"/>
    <w:rsid w:val="00AC296E"/>
    <w:rsid w:val="00AE41E2"/>
    <w:rsid w:val="00AE5269"/>
    <w:rsid w:val="00AF49AC"/>
    <w:rsid w:val="00AF5511"/>
    <w:rsid w:val="00B00518"/>
    <w:rsid w:val="00B1279C"/>
    <w:rsid w:val="00B34895"/>
    <w:rsid w:val="00B41108"/>
    <w:rsid w:val="00B450A6"/>
    <w:rsid w:val="00B53559"/>
    <w:rsid w:val="00B65A10"/>
    <w:rsid w:val="00B919E5"/>
    <w:rsid w:val="00B92AD4"/>
    <w:rsid w:val="00BA229A"/>
    <w:rsid w:val="00BA3F8B"/>
    <w:rsid w:val="00BA47CB"/>
    <w:rsid w:val="00BA783E"/>
    <w:rsid w:val="00BB045A"/>
    <w:rsid w:val="00BB6FE1"/>
    <w:rsid w:val="00BC0761"/>
    <w:rsid w:val="00BC1C19"/>
    <w:rsid w:val="00BC6980"/>
    <w:rsid w:val="00BD67D4"/>
    <w:rsid w:val="00BD6ADB"/>
    <w:rsid w:val="00BE1C1F"/>
    <w:rsid w:val="00BF292F"/>
    <w:rsid w:val="00BF37C8"/>
    <w:rsid w:val="00C0689A"/>
    <w:rsid w:val="00C06ABE"/>
    <w:rsid w:val="00C115AD"/>
    <w:rsid w:val="00C152C0"/>
    <w:rsid w:val="00C2190F"/>
    <w:rsid w:val="00C31A1B"/>
    <w:rsid w:val="00C37050"/>
    <w:rsid w:val="00C45A16"/>
    <w:rsid w:val="00C5127C"/>
    <w:rsid w:val="00C61ADB"/>
    <w:rsid w:val="00C62505"/>
    <w:rsid w:val="00C66185"/>
    <w:rsid w:val="00C74322"/>
    <w:rsid w:val="00C7589D"/>
    <w:rsid w:val="00C81E05"/>
    <w:rsid w:val="00C860EC"/>
    <w:rsid w:val="00CA7CCB"/>
    <w:rsid w:val="00CB0397"/>
    <w:rsid w:val="00CC1237"/>
    <w:rsid w:val="00CC4C35"/>
    <w:rsid w:val="00CE4250"/>
    <w:rsid w:val="00CE4F9E"/>
    <w:rsid w:val="00CE7167"/>
    <w:rsid w:val="00D13B81"/>
    <w:rsid w:val="00D13E57"/>
    <w:rsid w:val="00D173C9"/>
    <w:rsid w:val="00D20104"/>
    <w:rsid w:val="00D206EA"/>
    <w:rsid w:val="00D27D43"/>
    <w:rsid w:val="00D4653E"/>
    <w:rsid w:val="00D50C1B"/>
    <w:rsid w:val="00D6689E"/>
    <w:rsid w:val="00D801DB"/>
    <w:rsid w:val="00D81A53"/>
    <w:rsid w:val="00D834C9"/>
    <w:rsid w:val="00D97D7F"/>
    <w:rsid w:val="00D97F54"/>
    <w:rsid w:val="00DA0F94"/>
    <w:rsid w:val="00DA6C3C"/>
    <w:rsid w:val="00DD43F9"/>
    <w:rsid w:val="00DD48D3"/>
    <w:rsid w:val="00DE216F"/>
    <w:rsid w:val="00DE24CD"/>
    <w:rsid w:val="00DE6B6C"/>
    <w:rsid w:val="00DE7AB0"/>
    <w:rsid w:val="00DF030B"/>
    <w:rsid w:val="00E023FD"/>
    <w:rsid w:val="00E1679D"/>
    <w:rsid w:val="00E16DB6"/>
    <w:rsid w:val="00E218A5"/>
    <w:rsid w:val="00E2462C"/>
    <w:rsid w:val="00E25BBB"/>
    <w:rsid w:val="00E2616F"/>
    <w:rsid w:val="00E27CD6"/>
    <w:rsid w:val="00E32D14"/>
    <w:rsid w:val="00E42FD5"/>
    <w:rsid w:val="00E73E03"/>
    <w:rsid w:val="00E774AF"/>
    <w:rsid w:val="00E84649"/>
    <w:rsid w:val="00EA14B5"/>
    <w:rsid w:val="00ED0CD1"/>
    <w:rsid w:val="00ED7373"/>
    <w:rsid w:val="00EE5C06"/>
    <w:rsid w:val="00EF7C72"/>
    <w:rsid w:val="00F04091"/>
    <w:rsid w:val="00F04EB6"/>
    <w:rsid w:val="00F13971"/>
    <w:rsid w:val="00F21EAD"/>
    <w:rsid w:val="00F22D14"/>
    <w:rsid w:val="00F2570C"/>
    <w:rsid w:val="00F273D6"/>
    <w:rsid w:val="00F30CE0"/>
    <w:rsid w:val="00F34F41"/>
    <w:rsid w:val="00F40968"/>
    <w:rsid w:val="00F40E81"/>
    <w:rsid w:val="00F459B0"/>
    <w:rsid w:val="00F52D98"/>
    <w:rsid w:val="00F542EA"/>
    <w:rsid w:val="00F56A88"/>
    <w:rsid w:val="00F6280E"/>
    <w:rsid w:val="00F77F68"/>
    <w:rsid w:val="00F80EA7"/>
    <w:rsid w:val="00F822BA"/>
    <w:rsid w:val="00F8682A"/>
    <w:rsid w:val="00FA15D6"/>
    <w:rsid w:val="00FA70A3"/>
    <w:rsid w:val="00FB065C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F3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4649-03CF-4313-A826-C735CA6B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2024-02-14T15:31:00Z</cp:lastPrinted>
  <dcterms:created xsi:type="dcterms:W3CDTF">2024-02-14T21:30:00Z</dcterms:created>
  <dcterms:modified xsi:type="dcterms:W3CDTF">2024-02-14T21:30:00Z</dcterms:modified>
</cp:coreProperties>
</file>